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8B4" w:rsidRDefault="005A78B4">
      <w:pPr>
        <w:spacing w:line="600" w:lineRule="exact"/>
        <w:jc w:val="center"/>
        <w:rPr>
          <w:rFonts w:ascii="方正小标宋简体" w:eastAsia="方正小标宋简体" w:hAnsi="宋体" w:cs="Times New Roman"/>
          <w:sz w:val="40"/>
          <w:szCs w:val="40"/>
        </w:rPr>
      </w:pPr>
      <w:r>
        <w:rPr>
          <w:rFonts w:ascii="方正小标宋简体" w:eastAsia="方正小标宋简体" w:hAnsi="宋体" w:cs="方正小标宋简体"/>
          <w:sz w:val="40"/>
          <w:szCs w:val="40"/>
        </w:rPr>
        <w:t>2018</w:t>
      </w:r>
      <w:r>
        <w:rPr>
          <w:rFonts w:ascii="方正小标宋简体" w:eastAsia="方正小标宋简体" w:hAnsi="宋体" w:cs="方正小标宋简体" w:hint="eastAsia"/>
          <w:sz w:val="40"/>
          <w:szCs w:val="40"/>
        </w:rPr>
        <w:t>年福建省全民健身场地设施建设项目实施方案</w:t>
      </w:r>
    </w:p>
    <w:p w:rsidR="005A78B4" w:rsidRDefault="005A78B4">
      <w:pPr>
        <w:spacing w:line="600" w:lineRule="exact"/>
        <w:rPr>
          <w:rFonts w:ascii="仿宋_GB2312" w:eastAsia="仿宋_GB2312" w:cs="Times New Roman"/>
          <w:sz w:val="32"/>
          <w:szCs w:val="32"/>
        </w:rPr>
      </w:pPr>
    </w:p>
    <w:p w:rsidR="005A78B4" w:rsidRDefault="005A78B4" w:rsidP="00B079E0">
      <w:pPr>
        <w:spacing w:line="6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一、指导思想</w:t>
      </w:r>
    </w:p>
    <w:p w:rsidR="005A78B4" w:rsidRDefault="005A78B4" w:rsidP="00B079E0">
      <w:pPr>
        <w:spacing w:line="600" w:lineRule="exact"/>
        <w:ind w:firstLineChars="200" w:firstLine="31680"/>
        <w:rPr>
          <w:rFonts w:ascii="Times New Roman" w:eastAsia="仿宋_GB2312" w:hAnsi="Times New Roman" w:cs="Times New Roman"/>
          <w:color w:val="000000"/>
          <w:sz w:val="32"/>
          <w:szCs w:val="32"/>
          <w:shd w:val="clear" w:color="auto" w:fill="FFFFFF"/>
        </w:rPr>
      </w:pPr>
      <w:r>
        <w:rPr>
          <w:rFonts w:ascii="Times New Roman" w:eastAsia="仿宋_GB2312" w:hAnsi="Times New Roman" w:cs="仿宋_GB2312" w:hint="eastAsia"/>
          <w:color w:val="000000"/>
          <w:sz w:val="32"/>
          <w:szCs w:val="32"/>
          <w:shd w:val="clear" w:color="auto" w:fill="FFFFFF"/>
        </w:rPr>
        <w:t>根据</w:t>
      </w:r>
      <w:r>
        <w:rPr>
          <w:rFonts w:ascii="Times New Roman" w:eastAsia="仿宋_GB2312" w:hAnsi="Times New Roman" w:cs="仿宋_GB2312" w:hint="eastAsia"/>
          <w:sz w:val="32"/>
          <w:szCs w:val="32"/>
        </w:rPr>
        <w:t>省委、省政府《关于开展</w:t>
      </w:r>
      <w:r>
        <w:rPr>
          <w:rFonts w:ascii="Times New Roman" w:eastAsia="仿宋_GB2312" w:hAnsi="Times New Roman" w:cs="Times New Roman"/>
          <w:sz w:val="32"/>
          <w:szCs w:val="32"/>
        </w:rPr>
        <w:t>2018</w:t>
      </w:r>
      <w:r>
        <w:rPr>
          <w:rFonts w:ascii="Times New Roman" w:eastAsia="仿宋_GB2312" w:hAnsi="Times New Roman" w:cs="仿宋_GB2312" w:hint="eastAsia"/>
          <w:sz w:val="32"/>
          <w:szCs w:val="32"/>
        </w:rPr>
        <w:t>年为民办实事工作的通知》（闽委〔</w:t>
      </w:r>
      <w:r>
        <w:rPr>
          <w:rFonts w:ascii="Times New Roman" w:eastAsia="仿宋_GB2312" w:hAnsi="Times New Roman" w:cs="Times New Roman"/>
          <w:sz w:val="32"/>
          <w:szCs w:val="32"/>
        </w:rPr>
        <w:t>2018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号）精神</w:t>
      </w:r>
      <w:r>
        <w:rPr>
          <w:rFonts w:ascii="Times New Roman" w:eastAsia="仿宋_GB2312" w:hAnsi="Times New Roman" w:cs="仿宋_GB2312" w:hint="eastAsia"/>
          <w:color w:val="000000"/>
          <w:sz w:val="32"/>
          <w:szCs w:val="32"/>
          <w:shd w:val="clear" w:color="auto" w:fill="FFFFFF"/>
        </w:rPr>
        <w:t>，推进全省全民健身场地设施建设，以满足群众日益增长的健身需求，不断完善城市</w:t>
      </w:r>
      <w:r>
        <w:rPr>
          <w:rFonts w:ascii="Times New Roman" w:eastAsia="仿宋_GB2312" w:hAnsi="Times New Roman" w:cs="Times New Roman"/>
          <w:color w:val="000000"/>
          <w:sz w:val="32"/>
          <w:szCs w:val="32"/>
          <w:shd w:val="clear" w:color="auto" w:fill="FFFFFF"/>
        </w:rPr>
        <w:t>15</w:t>
      </w:r>
      <w:r>
        <w:rPr>
          <w:rFonts w:ascii="Times New Roman" w:eastAsia="仿宋_GB2312" w:hAnsi="Times New Roman" w:cs="仿宋_GB2312" w:hint="eastAsia"/>
          <w:color w:val="000000"/>
          <w:sz w:val="32"/>
          <w:szCs w:val="32"/>
          <w:shd w:val="clear" w:color="auto" w:fill="FFFFFF"/>
        </w:rPr>
        <w:t>分钟体育健身圈。</w:t>
      </w:r>
    </w:p>
    <w:p w:rsidR="005A78B4" w:rsidRDefault="005A78B4" w:rsidP="00B079E0">
      <w:pPr>
        <w:spacing w:line="6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二、目标任务</w:t>
      </w:r>
    </w:p>
    <w:p w:rsidR="005A78B4" w:rsidRDefault="005A78B4" w:rsidP="00B079E0">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全省（除厦门）新建</w:t>
      </w:r>
      <w:r>
        <w:rPr>
          <w:rFonts w:ascii="Times New Roman" w:eastAsia="仿宋_GB2312" w:hAnsi="Times New Roman" w:cs="Times New Roman"/>
          <w:sz w:val="32"/>
          <w:szCs w:val="32"/>
        </w:rPr>
        <w:t>110</w:t>
      </w:r>
      <w:r>
        <w:rPr>
          <w:rFonts w:ascii="Times New Roman" w:eastAsia="仿宋_GB2312" w:hAnsi="Times New Roman" w:cs="仿宋_GB2312" w:hint="eastAsia"/>
          <w:sz w:val="32"/>
          <w:szCs w:val="32"/>
        </w:rPr>
        <w:t>个城市社区多功能运动场、</w:t>
      </w:r>
      <w:r>
        <w:rPr>
          <w:rFonts w:ascii="Times New Roman" w:eastAsia="仿宋_GB2312" w:hAnsi="Times New Roman" w:cs="Times New Roman"/>
          <w:sz w:val="32"/>
          <w:szCs w:val="32"/>
        </w:rPr>
        <w:t>50</w:t>
      </w:r>
      <w:r>
        <w:rPr>
          <w:rFonts w:ascii="Times New Roman" w:eastAsia="仿宋_GB2312" w:hAnsi="Times New Roman" w:cs="仿宋_GB2312" w:hint="eastAsia"/>
          <w:sz w:val="32"/>
          <w:szCs w:val="32"/>
        </w:rPr>
        <w:t>个室内健身房、</w:t>
      </w:r>
      <w:r>
        <w:rPr>
          <w:rFonts w:ascii="Times New Roman" w:eastAsia="仿宋_GB2312" w:hAnsi="Times New Roman" w:cs="Times New Roman"/>
          <w:sz w:val="32"/>
          <w:szCs w:val="32"/>
        </w:rPr>
        <w:t>60</w:t>
      </w:r>
      <w:r>
        <w:rPr>
          <w:rFonts w:ascii="Times New Roman" w:eastAsia="仿宋_GB2312" w:hAnsi="Times New Roman" w:cs="仿宋_GB2312" w:hint="eastAsia"/>
          <w:sz w:val="32"/>
          <w:szCs w:val="32"/>
        </w:rPr>
        <w:t>个笼式足球场、</w:t>
      </w:r>
      <w:r>
        <w:rPr>
          <w:rFonts w:ascii="Times New Roman" w:eastAsia="仿宋_GB2312" w:hAnsi="Times New Roman" w:cs="Times New Roman"/>
          <w:sz w:val="32"/>
          <w:szCs w:val="32"/>
        </w:rPr>
        <w:t>30</w:t>
      </w:r>
      <w:r>
        <w:rPr>
          <w:rFonts w:ascii="Times New Roman" w:eastAsia="仿宋_GB2312" w:hAnsi="Times New Roman" w:cs="仿宋_GB2312" w:hint="eastAsia"/>
          <w:sz w:val="32"/>
          <w:szCs w:val="32"/>
        </w:rPr>
        <w:t>个门球场和</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个体育公园（福州、漳州、三明各</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个），所有项目当年度建成。多功能运动场、室内健身房、笼式足球场和门球场项目在选址过程中，各地市可对</w:t>
      </w:r>
      <w:r>
        <w:rPr>
          <w:rFonts w:ascii="Times New Roman" w:eastAsia="仿宋_GB2312" w:hAnsi="Times New Roman" w:cs="Times New Roman"/>
          <w:sz w:val="32"/>
          <w:szCs w:val="32"/>
        </w:rPr>
        <w:t>23</w:t>
      </w:r>
      <w:r>
        <w:rPr>
          <w:rFonts w:ascii="Times New Roman" w:eastAsia="仿宋_GB2312" w:hAnsi="Times New Roman" w:cs="仿宋_GB2312" w:hint="eastAsia"/>
          <w:sz w:val="32"/>
          <w:szCs w:val="32"/>
        </w:rPr>
        <w:t>个省级扶贫开发工作重点县、革命老区、贫困地区给予适当倾斜，最终分配名单以省局下发的通知为准。</w:t>
      </w:r>
    </w:p>
    <w:p w:rsidR="005A78B4" w:rsidRDefault="005A78B4" w:rsidP="00B079E0">
      <w:pPr>
        <w:spacing w:line="6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三、建设经费及标准</w:t>
      </w:r>
    </w:p>
    <w:p w:rsidR="005A78B4" w:rsidRDefault="005A78B4" w:rsidP="00B079E0">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全民健身场地设施建设项目，共安排建设资金</w:t>
      </w:r>
      <w:r>
        <w:rPr>
          <w:rFonts w:ascii="Times New Roman" w:eastAsia="仿宋_GB2312" w:hAnsi="Times New Roman" w:cs="Times New Roman"/>
          <w:sz w:val="32"/>
          <w:szCs w:val="32"/>
        </w:rPr>
        <w:t>8640</w:t>
      </w:r>
      <w:r>
        <w:rPr>
          <w:rFonts w:ascii="Times New Roman" w:eastAsia="仿宋_GB2312" w:hAnsi="Times New Roman" w:cs="仿宋_GB2312" w:hint="eastAsia"/>
          <w:sz w:val="32"/>
          <w:szCs w:val="32"/>
        </w:rPr>
        <w:t>万元，从全省体育彩票销售总额的</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提取列支，设备器材（除体育公园）由省体育局统一采购。</w:t>
      </w:r>
    </w:p>
    <w:p w:rsidR="005A78B4" w:rsidRDefault="005A78B4" w:rsidP="00B079E0">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．多功能运动场</w:t>
      </w:r>
    </w:p>
    <w:p w:rsidR="005A78B4" w:rsidRDefault="005A78B4" w:rsidP="00B079E0">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每个多功能运动场建设项目资金为</w:t>
      </w:r>
      <w:r>
        <w:rPr>
          <w:rFonts w:ascii="Times New Roman" w:eastAsia="仿宋_GB2312" w:hAnsi="Times New Roman" w:cs="Times New Roman"/>
          <w:sz w:val="32"/>
          <w:szCs w:val="32"/>
        </w:rPr>
        <w:t>36</w:t>
      </w:r>
      <w:r>
        <w:rPr>
          <w:rFonts w:ascii="Times New Roman" w:eastAsia="仿宋_GB2312" w:hAnsi="Times New Roman" w:cs="仿宋_GB2312" w:hint="eastAsia"/>
          <w:sz w:val="32"/>
          <w:szCs w:val="32"/>
        </w:rPr>
        <w:t>万元，其中整体笼式多功能综合运动场和室外健身器材</w:t>
      </w:r>
      <w:r>
        <w:rPr>
          <w:rFonts w:ascii="Times New Roman" w:eastAsia="仿宋_GB2312" w:hAnsi="Times New Roman" w:cs="Times New Roman"/>
          <w:sz w:val="32"/>
          <w:szCs w:val="32"/>
        </w:rPr>
        <w:t>29</w:t>
      </w:r>
      <w:r>
        <w:rPr>
          <w:rFonts w:ascii="Times New Roman" w:eastAsia="仿宋_GB2312" w:hAnsi="Times New Roman" w:cs="仿宋_GB2312" w:hint="eastAsia"/>
          <w:sz w:val="32"/>
          <w:szCs w:val="32"/>
        </w:rPr>
        <w:t>万元，场地基础及预埋件安装建设</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万元（场地基础施工应按混凝土篮球场地建设标准实施，场地建设经费待项目点确认后通过财政转移支付下拨）。用地总面积不小于</w:t>
      </w:r>
      <w:r>
        <w:rPr>
          <w:rFonts w:ascii="Times New Roman" w:eastAsia="仿宋_GB2312" w:hAnsi="Times New Roman" w:cs="Times New Roman"/>
          <w:sz w:val="32"/>
          <w:szCs w:val="32"/>
        </w:rPr>
        <w:t>750</w:t>
      </w:r>
      <w:r>
        <w:rPr>
          <w:rFonts w:ascii="Times New Roman" w:eastAsia="仿宋_GB2312" w:hAnsi="Times New Roman" w:cs="仿宋_GB2312" w:hint="eastAsia"/>
          <w:sz w:val="32"/>
          <w:szCs w:val="32"/>
        </w:rPr>
        <w:t>平方米。其中建设一个多功能综合运动场（混凝土硬化面积</w:t>
      </w:r>
      <w:r>
        <w:rPr>
          <w:rFonts w:ascii="Times New Roman" w:eastAsia="仿宋_GB2312" w:hAnsi="Times New Roman" w:cs="Times New Roman"/>
          <w:sz w:val="32"/>
          <w:szCs w:val="32"/>
        </w:rPr>
        <w:t>33</w:t>
      </w:r>
      <w:r>
        <w:rPr>
          <w:rFonts w:ascii="Times New Roman" w:eastAsia="仿宋_GB2312" w:hAnsi="Times New Roman" w:cs="仿宋_GB2312" w:hint="eastAsia"/>
          <w:sz w:val="32"/>
          <w:szCs w:val="32"/>
        </w:rPr>
        <w:t>米</w:t>
      </w:r>
      <w:r>
        <w:rPr>
          <w:rFonts w:ascii="Times New Roman" w:eastAsia="仿宋_GB2312" w:hAnsi="Times New Roman" w:cs="Times New Roman"/>
          <w:sz w:val="32"/>
          <w:szCs w:val="32"/>
        </w:rPr>
        <w:t>×19</w:t>
      </w:r>
      <w:r>
        <w:rPr>
          <w:rFonts w:ascii="Times New Roman" w:eastAsia="仿宋_GB2312" w:hAnsi="Times New Roman" w:cs="仿宋_GB2312" w:hint="eastAsia"/>
          <w:sz w:val="32"/>
          <w:szCs w:val="32"/>
        </w:rPr>
        <w:t>米），用地面积</w:t>
      </w:r>
      <w:r>
        <w:rPr>
          <w:rFonts w:ascii="Times New Roman" w:eastAsia="仿宋_GB2312" w:hAnsi="Times New Roman" w:cs="Times New Roman"/>
          <w:sz w:val="32"/>
          <w:szCs w:val="32"/>
        </w:rPr>
        <w:t>627</w:t>
      </w:r>
      <w:r>
        <w:rPr>
          <w:rFonts w:ascii="Times New Roman" w:eastAsia="仿宋_GB2312" w:hAnsi="Times New Roman" w:cs="仿宋_GB2312" w:hint="eastAsia"/>
          <w:sz w:val="32"/>
          <w:szCs w:val="32"/>
        </w:rPr>
        <w:t>平方米，具有篮球、气排球、羽毛球和轮滑（儿童）等活动功能，场地四周安装铁丝栏网和灯光系统，配置篮球架、气排球网架。另配建一套</w:t>
      </w:r>
      <w:r>
        <w:rPr>
          <w:rFonts w:ascii="Times New Roman" w:eastAsia="仿宋_GB2312" w:hAnsi="Times New Roman" w:cs="Times New Roman"/>
          <w:sz w:val="32"/>
          <w:szCs w:val="32"/>
        </w:rPr>
        <w:t>14</w:t>
      </w:r>
      <w:r>
        <w:rPr>
          <w:rFonts w:ascii="Times New Roman" w:eastAsia="仿宋_GB2312" w:hAnsi="Times New Roman" w:cs="仿宋_GB2312" w:hint="eastAsia"/>
          <w:sz w:val="32"/>
          <w:szCs w:val="32"/>
        </w:rPr>
        <w:t>件室外全民健身路径器材（含配置四件室外轨道棋），用地面积约</w:t>
      </w:r>
      <w:r>
        <w:rPr>
          <w:rFonts w:ascii="Times New Roman" w:eastAsia="仿宋_GB2312" w:hAnsi="Times New Roman" w:cs="Times New Roman"/>
          <w:sz w:val="32"/>
          <w:szCs w:val="32"/>
        </w:rPr>
        <w:t>150</w:t>
      </w:r>
      <w:r>
        <w:rPr>
          <w:rFonts w:ascii="Times New Roman" w:eastAsia="仿宋_GB2312" w:hAnsi="Times New Roman" w:cs="仿宋_GB2312" w:hint="eastAsia"/>
          <w:sz w:val="32"/>
          <w:szCs w:val="32"/>
        </w:rPr>
        <w:t>平方米。</w:t>
      </w:r>
    </w:p>
    <w:p w:rsidR="005A78B4" w:rsidRDefault="005A78B4" w:rsidP="00B079E0">
      <w:pPr>
        <w:spacing w:line="60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．室内健身房</w:t>
      </w:r>
    </w:p>
    <w:p w:rsidR="005A78B4" w:rsidRDefault="005A78B4" w:rsidP="00B079E0">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每个室内健身房建设项目资金为</w:t>
      </w:r>
      <w:r>
        <w:rPr>
          <w:rFonts w:ascii="Times New Roman" w:eastAsia="仿宋_GB2312" w:hAnsi="Times New Roman" w:cs="Times New Roman"/>
          <w:sz w:val="32"/>
          <w:szCs w:val="32"/>
        </w:rPr>
        <w:t>15</w:t>
      </w:r>
      <w:r>
        <w:rPr>
          <w:rFonts w:ascii="Times New Roman" w:eastAsia="仿宋_GB2312" w:hAnsi="Times New Roman" w:cs="仿宋_GB2312" w:hint="eastAsia"/>
          <w:sz w:val="32"/>
          <w:szCs w:val="32"/>
        </w:rPr>
        <w:t>万元。由社区提供同一建筑物相邻的室内健身场地面积累计达</w:t>
      </w:r>
      <w:r>
        <w:rPr>
          <w:rFonts w:ascii="Times New Roman" w:eastAsia="仿宋_GB2312" w:hAnsi="Times New Roman" w:cs="Times New Roman"/>
          <w:sz w:val="32"/>
          <w:szCs w:val="32"/>
        </w:rPr>
        <w:t>100</w:t>
      </w:r>
      <w:r>
        <w:rPr>
          <w:rFonts w:ascii="Times New Roman" w:eastAsia="仿宋_GB2312" w:hAnsi="Times New Roman" w:cs="仿宋_GB2312" w:hint="eastAsia"/>
          <w:sz w:val="32"/>
          <w:szCs w:val="32"/>
        </w:rPr>
        <w:t>平方米以上，有人管理，能长期坚持对外开放。配置电动跑步机等</w:t>
      </w:r>
      <w:r>
        <w:rPr>
          <w:rFonts w:ascii="Times New Roman" w:eastAsia="仿宋_GB2312" w:hAnsi="Times New Roman" w:cs="Times New Roman"/>
          <w:sz w:val="32"/>
          <w:szCs w:val="32"/>
        </w:rPr>
        <w:t>20</w:t>
      </w:r>
      <w:r>
        <w:rPr>
          <w:rFonts w:ascii="Times New Roman" w:eastAsia="仿宋_GB2312" w:hAnsi="Times New Roman" w:cs="仿宋_GB2312" w:hint="eastAsia"/>
          <w:sz w:val="32"/>
          <w:szCs w:val="32"/>
        </w:rPr>
        <w:t>件左右室内健身活动器材。</w:t>
      </w:r>
    </w:p>
    <w:p w:rsidR="005A78B4" w:rsidRDefault="005A78B4" w:rsidP="00B079E0">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．笼式足球场</w:t>
      </w:r>
    </w:p>
    <w:p w:rsidR="005A78B4" w:rsidRDefault="005A78B4" w:rsidP="00B079E0">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每个笼式足球场建设项目资金为</w:t>
      </w:r>
      <w:r>
        <w:rPr>
          <w:rFonts w:ascii="Times New Roman" w:eastAsia="仿宋_GB2312" w:hAnsi="Times New Roman" w:cs="Times New Roman"/>
          <w:sz w:val="32"/>
          <w:szCs w:val="32"/>
        </w:rPr>
        <w:t>40</w:t>
      </w:r>
      <w:r>
        <w:rPr>
          <w:rFonts w:ascii="Times New Roman" w:eastAsia="仿宋_GB2312" w:hAnsi="Times New Roman" w:cs="仿宋_GB2312" w:hint="eastAsia"/>
          <w:sz w:val="32"/>
          <w:szCs w:val="32"/>
        </w:rPr>
        <w:t>万元，其中笼式人造草地足球场及相关器材</w:t>
      </w:r>
      <w:r>
        <w:rPr>
          <w:rFonts w:ascii="Times New Roman" w:eastAsia="仿宋_GB2312" w:hAnsi="Times New Roman" w:cs="Times New Roman"/>
          <w:sz w:val="32"/>
          <w:szCs w:val="32"/>
        </w:rPr>
        <w:t>33</w:t>
      </w:r>
      <w:r>
        <w:rPr>
          <w:rFonts w:ascii="Times New Roman" w:eastAsia="仿宋_GB2312" w:hAnsi="Times New Roman" w:cs="仿宋_GB2312" w:hint="eastAsia"/>
          <w:sz w:val="32"/>
          <w:szCs w:val="32"/>
        </w:rPr>
        <w:t>万元，场地基础建设</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万元（场地基础施工应按草地足球场建设标准实施，场地建设经费待项目点确认后通过财政转移支付下拨）。混凝土硬化面积</w:t>
      </w:r>
      <w:r>
        <w:rPr>
          <w:rFonts w:ascii="Times New Roman" w:eastAsia="仿宋_GB2312" w:hAnsi="Times New Roman" w:cs="Times New Roman"/>
          <w:sz w:val="32"/>
          <w:szCs w:val="32"/>
        </w:rPr>
        <w:t>714</w:t>
      </w:r>
      <w:r>
        <w:rPr>
          <w:rFonts w:ascii="Times New Roman" w:eastAsia="仿宋_GB2312" w:hAnsi="Times New Roman" w:cs="仿宋_GB2312" w:hint="eastAsia"/>
          <w:sz w:val="32"/>
          <w:szCs w:val="32"/>
        </w:rPr>
        <w:t>平方米（</w:t>
      </w:r>
      <w:r>
        <w:rPr>
          <w:rFonts w:ascii="Times New Roman" w:eastAsia="仿宋_GB2312" w:hAnsi="Times New Roman" w:cs="Times New Roman"/>
          <w:sz w:val="32"/>
          <w:szCs w:val="32"/>
        </w:rPr>
        <w:t>34</w:t>
      </w:r>
      <w:r>
        <w:rPr>
          <w:rFonts w:ascii="Times New Roman" w:eastAsia="仿宋_GB2312" w:hAnsi="Times New Roman" w:cs="仿宋_GB2312" w:hint="eastAsia"/>
          <w:sz w:val="32"/>
          <w:szCs w:val="32"/>
        </w:rPr>
        <w:t>米</w:t>
      </w:r>
      <w:r>
        <w:rPr>
          <w:rFonts w:ascii="Times New Roman" w:eastAsia="仿宋_GB2312" w:hAnsi="Times New Roman" w:cs="Times New Roman"/>
          <w:sz w:val="32"/>
          <w:szCs w:val="32"/>
        </w:rPr>
        <w:t>×21</w:t>
      </w:r>
      <w:r>
        <w:rPr>
          <w:rFonts w:ascii="Times New Roman" w:eastAsia="仿宋_GB2312" w:hAnsi="Times New Roman" w:cs="仿宋_GB2312" w:hint="eastAsia"/>
          <w:sz w:val="32"/>
          <w:szCs w:val="32"/>
        </w:rPr>
        <w:t>米），铺设人造草地（</w:t>
      </w:r>
      <w:r>
        <w:rPr>
          <w:rFonts w:ascii="Times New Roman" w:eastAsia="仿宋_GB2312" w:hAnsi="Times New Roman" w:cs="Times New Roman"/>
          <w:sz w:val="32"/>
          <w:szCs w:val="32"/>
        </w:rPr>
        <w:t>32</w:t>
      </w:r>
      <w:r>
        <w:rPr>
          <w:rFonts w:ascii="Times New Roman" w:eastAsia="仿宋_GB2312" w:hAnsi="Times New Roman" w:cs="仿宋_GB2312" w:hint="eastAsia"/>
          <w:sz w:val="32"/>
          <w:szCs w:val="32"/>
        </w:rPr>
        <w:t>米</w:t>
      </w:r>
      <w:r>
        <w:rPr>
          <w:rFonts w:ascii="Times New Roman" w:eastAsia="仿宋_GB2312" w:hAnsi="Times New Roman" w:cs="Times New Roman"/>
          <w:sz w:val="32"/>
          <w:szCs w:val="32"/>
        </w:rPr>
        <w:t>×19</w:t>
      </w:r>
      <w:r>
        <w:rPr>
          <w:rFonts w:ascii="Times New Roman" w:eastAsia="仿宋_GB2312" w:hAnsi="Times New Roman" w:cs="仿宋_GB2312" w:hint="eastAsia"/>
          <w:sz w:val="32"/>
          <w:szCs w:val="32"/>
        </w:rPr>
        <w:t>米），场地四周安装铁丝栏网和灯光系统，配置五人制足球门。</w:t>
      </w:r>
    </w:p>
    <w:p w:rsidR="005A78B4" w:rsidRDefault="005A78B4" w:rsidP="00B079E0">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．门球场</w:t>
      </w:r>
    </w:p>
    <w:p w:rsidR="005A78B4" w:rsidRDefault="005A78B4" w:rsidP="00B079E0">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每个门球场建设项目资金为</w:t>
      </w:r>
      <w:r>
        <w:rPr>
          <w:rFonts w:ascii="Times New Roman" w:eastAsia="仿宋_GB2312" w:hAnsi="Times New Roman" w:cs="Times New Roman"/>
          <w:sz w:val="32"/>
          <w:szCs w:val="32"/>
        </w:rPr>
        <w:t>21</w:t>
      </w:r>
      <w:r>
        <w:rPr>
          <w:rFonts w:ascii="Times New Roman" w:eastAsia="仿宋_GB2312" w:hAnsi="Times New Roman" w:cs="仿宋_GB2312" w:hint="eastAsia"/>
          <w:sz w:val="32"/>
          <w:szCs w:val="32"/>
        </w:rPr>
        <w:t>万元，其中笼式门球场及相关器材</w:t>
      </w:r>
      <w:r>
        <w:rPr>
          <w:rFonts w:ascii="Times New Roman" w:eastAsia="仿宋_GB2312" w:hAnsi="Times New Roman" w:cs="Times New Roman"/>
          <w:sz w:val="32"/>
          <w:szCs w:val="32"/>
        </w:rPr>
        <w:t>15</w:t>
      </w:r>
      <w:r>
        <w:rPr>
          <w:rFonts w:ascii="Times New Roman" w:eastAsia="仿宋_GB2312" w:hAnsi="Times New Roman" w:cs="仿宋_GB2312" w:hint="eastAsia"/>
          <w:sz w:val="32"/>
          <w:szCs w:val="32"/>
        </w:rPr>
        <w:t>万元，场地基础建设</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万元（场地基础施工应按门球场地建设标准实施，场地建设经费待项目点确认后通过财政转移支付下拨）。建设用地面积约</w:t>
      </w:r>
      <w:r>
        <w:rPr>
          <w:rFonts w:ascii="Times New Roman" w:eastAsia="仿宋_GB2312" w:hAnsi="Times New Roman" w:cs="Times New Roman"/>
          <w:sz w:val="32"/>
          <w:szCs w:val="32"/>
        </w:rPr>
        <w:t>460</w:t>
      </w:r>
      <w:r>
        <w:rPr>
          <w:rFonts w:ascii="Times New Roman" w:eastAsia="仿宋_GB2312" w:hAnsi="Times New Roman" w:cs="仿宋_GB2312" w:hint="eastAsia"/>
          <w:sz w:val="32"/>
          <w:szCs w:val="32"/>
        </w:rPr>
        <w:t>平方米（规格</w:t>
      </w:r>
      <w:r>
        <w:rPr>
          <w:rFonts w:ascii="Times New Roman" w:eastAsia="仿宋_GB2312" w:hAnsi="Times New Roman" w:cs="Times New Roman"/>
          <w:sz w:val="32"/>
          <w:szCs w:val="32"/>
        </w:rPr>
        <w:t>24</w:t>
      </w:r>
      <w:r>
        <w:rPr>
          <w:rFonts w:ascii="Times New Roman" w:eastAsia="仿宋_GB2312" w:hAnsi="Times New Roman" w:cs="仿宋_GB2312" w:hint="eastAsia"/>
          <w:sz w:val="32"/>
          <w:szCs w:val="32"/>
        </w:rPr>
        <w:t>米</w:t>
      </w:r>
      <w:r>
        <w:rPr>
          <w:rFonts w:ascii="Times New Roman" w:eastAsia="仿宋_GB2312" w:hAnsi="Times New Roman" w:cs="Times New Roman"/>
          <w:sz w:val="32"/>
          <w:szCs w:val="32"/>
        </w:rPr>
        <w:t>×19</w:t>
      </w:r>
      <w:r>
        <w:rPr>
          <w:rFonts w:ascii="Times New Roman" w:eastAsia="仿宋_GB2312" w:hAnsi="Times New Roman" w:cs="仿宋_GB2312" w:hint="eastAsia"/>
          <w:sz w:val="32"/>
          <w:szCs w:val="32"/>
        </w:rPr>
        <w:t>米），配置人工草地、组合灯光等器材。另配建一套健身路径器材用地面积约</w:t>
      </w:r>
      <w:r>
        <w:rPr>
          <w:rFonts w:ascii="Times New Roman" w:eastAsia="仿宋_GB2312" w:hAnsi="Times New Roman" w:cs="Times New Roman"/>
          <w:sz w:val="32"/>
          <w:szCs w:val="32"/>
        </w:rPr>
        <w:t>50</w:t>
      </w:r>
      <w:r>
        <w:rPr>
          <w:rFonts w:ascii="Times New Roman" w:eastAsia="仿宋_GB2312" w:hAnsi="Times New Roman" w:cs="仿宋_GB2312" w:hint="eastAsia"/>
          <w:sz w:val="32"/>
          <w:szCs w:val="32"/>
        </w:rPr>
        <w:t>平方米。该项目建设请当地体育局和老体协等单位做好衔接。</w:t>
      </w:r>
    </w:p>
    <w:p w:rsidR="005A78B4" w:rsidRDefault="005A78B4" w:rsidP="00B079E0">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．体育公园</w:t>
      </w:r>
    </w:p>
    <w:p w:rsidR="005A78B4" w:rsidRDefault="005A78B4" w:rsidP="00B079E0">
      <w:pPr>
        <w:spacing w:line="600" w:lineRule="exact"/>
        <w:ind w:firstLineChars="200" w:firstLine="31680"/>
        <w:rPr>
          <w:rFonts w:ascii="Times New Roman" w:eastAsia="黑体" w:hAnsi="Times New Roman" w:cs="Times New Roman"/>
          <w:sz w:val="32"/>
          <w:szCs w:val="32"/>
        </w:rPr>
      </w:pPr>
      <w:r>
        <w:rPr>
          <w:rFonts w:ascii="Times New Roman" w:eastAsia="仿宋_GB2312" w:hAnsi="Times New Roman" w:cs="仿宋_GB2312" w:hint="eastAsia"/>
          <w:sz w:val="32"/>
          <w:szCs w:val="32"/>
        </w:rPr>
        <w:t>每个体育公园建设项目补助资金</w:t>
      </w:r>
      <w:r>
        <w:rPr>
          <w:rFonts w:ascii="Times New Roman" w:eastAsia="仿宋_GB2312" w:hAnsi="Times New Roman" w:cs="Times New Roman"/>
          <w:sz w:val="32"/>
          <w:szCs w:val="32"/>
        </w:rPr>
        <w:t>300</w:t>
      </w:r>
      <w:r>
        <w:rPr>
          <w:rFonts w:ascii="Times New Roman" w:eastAsia="仿宋_GB2312" w:hAnsi="Times New Roman" w:cs="仿宋_GB2312" w:hint="eastAsia"/>
          <w:sz w:val="32"/>
          <w:szCs w:val="32"/>
        </w:rPr>
        <w:t>万元，由地方组织实施。可开展篮球、足球、气排球、门球、乒乓球等球类活动，适当配置具有地方特色的民族民俗民间传统体育项目，配建不少于</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公里的健身步道、</w:t>
      </w:r>
      <w:r>
        <w:rPr>
          <w:rFonts w:ascii="Times New Roman" w:eastAsia="仿宋_GB2312" w:hAnsi="Times New Roman" w:cs="Times New Roman"/>
          <w:sz w:val="32"/>
          <w:szCs w:val="32"/>
        </w:rPr>
        <w:t>30</w:t>
      </w:r>
      <w:r>
        <w:rPr>
          <w:rFonts w:ascii="Times New Roman" w:eastAsia="仿宋_GB2312" w:hAnsi="Times New Roman" w:cs="仿宋_GB2312" w:hint="eastAsia"/>
          <w:sz w:val="32"/>
          <w:szCs w:val="32"/>
        </w:rPr>
        <w:t>件以上健身路径等体育健身场地设施，具有智慧体育元素，并做好开放管理工作。</w:t>
      </w:r>
    </w:p>
    <w:p w:rsidR="005A78B4" w:rsidRDefault="005A78B4" w:rsidP="00B079E0">
      <w:pPr>
        <w:spacing w:line="6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四、保障措施</w:t>
      </w:r>
    </w:p>
    <w:p w:rsidR="005A78B4" w:rsidRDefault="005A78B4" w:rsidP="00B079E0">
      <w:pPr>
        <w:pStyle w:val="BodyTextIndent"/>
        <w:spacing w:line="600" w:lineRule="exact"/>
        <w:ind w:firstLine="31680"/>
        <w:rPr>
          <w:rFonts w:ascii="Times New Roman" w:hAnsi="Times New Roman" w:cs="Times New Roman"/>
          <w:sz w:val="32"/>
          <w:szCs w:val="32"/>
        </w:rPr>
      </w:pPr>
      <w:r>
        <w:rPr>
          <w:rFonts w:ascii="Times New Roman" w:hAnsi="Times New Roman" w:cs="Times New Roman"/>
          <w:sz w:val="32"/>
          <w:szCs w:val="32"/>
        </w:rPr>
        <w:t>1</w:t>
      </w:r>
      <w:r>
        <w:rPr>
          <w:rFonts w:ascii="Times New Roman" w:hAnsi="Times New Roman" w:hint="eastAsia"/>
          <w:sz w:val="32"/>
          <w:szCs w:val="32"/>
        </w:rPr>
        <w:t>．各地要高度重视，要按省委省政府为民办实事的工作要求，成立专门的工作班子，明确项目实施中有关部门的职能任务。根据省、市、县政府已出台新周期全民健身实施计划，各设区市、县体育局要及时将建设项目报告当地政府，将项目列入当地为民办实事工作和建设规划，务必按照项目申报、审核及完成的时间节点要求，与建设、规划等部门协同实施，形成齐抓共管工作格局，确保按时完成建设任务。</w:t>
      </w:r>
    </w:p>
    <w:p w:rsidR="005A78B4" w:rsidRDefault="005A78B4" w:rsidP="00B079E0">
      <w:pPr>
        <w:pStyle w:val="BodyTextIndent"/>
        <w:spacing w:line="600" w:lineRule="exact"/>
        <w:ind w:firstLine="31680"/>
        <w:rPr>
          <w:rFonts w:ascii="Times New Roman" w:hAnsi="Times New Roman" w:cs="Times New Roman"/>
          <w:sz w:val="32"/>
          <w:szCs w:val="32"/>
        </w:rPr>
      </w:pPr>
      <w:r>
        <w:rPr>
          <w:rFonts w:ascii="Times New Roman" w:hAnsi="Times New Roman" w:cs="Times New Roman"/>
          <w:sz w:val="32"/>
          <w:szCs w:val="32"/>
        </w:rPr>
        <w:t>2</w:t>
      </w:r>
      <w:r>
        <w:rPr>
          <w:rFonts w:ascii="Times New Roman" w:hAnsi="Times New Roman" w:hint="eastAsia"/>
          <w:sz w:val="32"/>
          <w:szCs w:val="32"/>
        </w:rPr>
        <w:t>．所有的全民健身场地建设选址要在人口相对集中的地方，可以结合全民健身活动中心、公园、广场、美丽乡村建设进行布点，完善城市</w:t>
      </w:r>
      <w:r>
        <w:rPr>
          <w:rFonts w:ascii="Times New Roman" w:hAnsi="Times New Roman" w:cs="Times New Roman"/>
          <w:sz w:val="32"/>
          <w:szCs w:val="32"/>
        </w:rPr>
        <w:t>“15</w:t>
      </w:r>
      <w:r>
        <w:rPr>
          <w:rFonts w:ascii="Times New Roman" w:hAnsi="Times New Roman" w:hint="eastAsia"/>
          <w:sz w:val="32"/>
          <w:szCs w:val="32"/>
        </w:rPr>
        <w:t>分钟健身圈</w:t>
      </w:r>
      <w:r>
        <w:rPr>
          <w:rFonts w:ascii="Times New Roman" w:hAnsi="Times New Roman" w:cs="Times New Roman"/>
          <w:sz w:val="32"/>
          <w:szCs w:val="32"/>
        </w:rPr>
        <w:t>”</w:t>
      </w:r>
      <w:r>
        <w:rPr>
          <w:rFonts w:ascii="Times New Roman" w:hAnsi="Times New Roman" w:hint="eastAsia"/>
          <w:sz w:val="32"/>
          <w:szCs w:val="32"/>
        </w:rPr>
        <w:t>。所有项目要对外开放、有专人管理，做到管理制度上墙。</w:t>
      </w:r>
      <w:r>
        <w:rPr>
          <w:rFonts w:ascii="Times New Roman" w:hAnsi="Times New Roman" w:cs="Times New Roman"/>
          <w:sz w:val="32"/>
          <w:szCs w:val="32"/>
        </w:rPr>
        <w:t xml:space="preserve"> </w:t>
      </w:r>
    </w:p>
    <w:p w:rsidR="005A78B4" w:rsidRDefault="005A78B4" w:rsidP="00B079E0">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．各地要及时掌握工作进度，加大对建设项目的督查力度。项目点确认后，项目进展情况实行月报制度，每月</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日前报省体育局群体处。省局将适时对项目进展情况在全省体育部门进行通报，对通报后项目进度仍严重滞后的地区将通报至当地政府。</w:t>
      </w:r>
    </w:p>
    <w:p w:rsidR="005A78B4" w:rsidRDefault="005A78B4" w:rsidP="00B079E0">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．项目建设和管理的主体为县（市、区）文体局，项目</w:t>
      </w:r>
      <w:r>
        <w:rPr>
          <w:rFonts w:ascii="Times New Roman" w:eastAsia="仿宋_GB2312" w:hAnsi="Times New Roman" w:cs="仿宋_GB2312" w:hint="eastAsia"/>
          <w:kern w:val="0"/>
          <w:sz w:val="32"/>
          <w:szCs w:val="32"/>
        </w:rPr>
        <w:t>建成后由所在地文体局进行验收。</w:t>
      </w:r>
      <w:r>
        <w:rPr>
          <w:rFonts w:ascii="Times New Roman" w:eastAsia="仿宋_GB2312" w:hAnsi="Times New Roman" w:cs="仿宋_GB2312" w:hint="eastAsia"/>
          <w:sz w:val="32"/>
          <w:szCs w:val="32"/>
        </w:rPr>
        <w:t>项目验收后，县（市、区）文体局可与受建单位、中标厂家签订三方协议，按照</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谁使用，谁受益，谁负责</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的原则，将项目交由受建单位管理，依法明确资产性质、产权归属、管理维护要求以及器材种类、数量等事项，要做好资产登记造册，任何单位和个人不得以任何名义侵占，不得擅自改变使用性质。</w:t>
      </w:r>
    </w:p>
    <w:p w:rsidR="005A78B4" w:rsidRDefault="005A78B4" w:rsidP="00B079E0">
      <w:pPr>
        <w:spacing w:line="600" w:lineRule="exact"/>
        <w:ind w:firstLineChars="200" w:firstLine="31680"/>
        <w:rPr>
          <w:rFonts w:ascii="Times New Roman" w:eastAsia="黑体" w:hAnsi="Times New Roman" w:cs="Times New Roman"/>
          <w:sz w:val="32"/>
          <w:szCs w:val="32"/>
        </w:rPr>
      </w:pPr>
      <w:r>
        <w:rPr>
          <w:rFonts w:ascii="Times New Roman" w:eastAsia="黑体" w:hAnsi="Times New Roman" w:cs="黑体" w:hint="eastAsia"/>
          <w:sz w:val="32"/>
          <w:szCs w:val="32"/>
        </w:rPr>
        <w:t>五、实施步骤</w:t>
      </w:r>
    </w:p>
    <w:p w:rsidR="005A78B4" w:rsidRDefault="005A78B4" w:rsidP="00B079E0">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月份启动政府采购程序，请各县（市、区）文体局于</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日前完成向市体育局的申报工作，申报的项目点须在当地公示</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天无异议后方可上报。</w:t>
      </w:r>
    </w:p>
    <w:p w:rsidR="005A78B4" w:rsidRDefault="005A78B4" w:rsidP="00B079E0">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．请各设区市、平潭综合实验区于</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月</w:t>
      </w:r>
      <w:r>
        <w:rPr>
          <w:rFonts w:ascii="Times New Roman" w:eastAsia="仿宋_GB2312" w:hAnsi="Times New Roman" w:cs="Times New Roman"/>
          <w:sz w:val="32"/>
          <w:szCs w:val="32"/>
        </w:rPr>
        <w:t>16</w:t>
      </w:r>
      <w:r>
        <w:rPr>
          <w:rFonts w:ascii="Times New Roman" w:eastAsia="仿宋_GB2312" w:hAnsi="Times New Roman" w:cs="仿宋_GB2312" w:hint="eastAsia"/>
          <w:sz w:val="32"/>
          <w:szCs w:val="32"/>
        </w:rPr>
        <w:t>日前完成向省体育局的申报工作，申报的项目点须经审查并在当地公示</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天无异议后方可上报。</w:t>
      </w:r>
    </w:p>
    <w:p w:rsidR="005A78B4" w:rsidRDefault="005A78B4" w:rsidP="00B079E0">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月底省局完成对全省所有项目的审核，公示</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天无异议后，下发项目建设名单及场地建设施工图纸，多功能运动场、笼式足球场、门球场场地建设经费和体育公园的建设补助经费以财政转移支付形式下拨，请各地根据施工图纸要求按照标准进行场地基础建设。</w:t>
      </w:r>
    </w:p>
    <w:p w:rsidR="005A78B4" w:rsidRDefault="005A78B4" w:rsidP="00B079E0">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w:t>
      </w:r>
      <w:r>
        <w:rPr>
          <w:rFonts w:ascii="Times New Roman" w:eastAsia="仿宋_GB2312" w:hAnsi="Times New Roman" w:cs="仿宋_GB2312" w:hint="eastAsia"/>
          <w:sz w:val="32"/>
          <w:szCs w:val="32"/>
        </w:rPr>
        <w:t>月完成各类项目建设并投入使用。</w:t>
      </w:r>
    </w:p>
    <w:p w:rsidR="005A78B4" w:rsidRDefault="005A78B4" w:rsidP="00B079E0">
      <w:pPr>
        <w:spacing w:line="600" w:lineRule="exact"/>
        <w:ind w:firstLineChars="200" w:firstLine="31680"/>
        <w:rPr>
          <w:rFonts w:ascii="Times New Roman" w:eastAsia="仿宋_GB2312" w:hAnsi="Times New Roman" w:cs="Times New Roman"/>
          <w:sz w:val="32"/>
          <w:szCs w:val="32"/>
        </w:rPr>
      </w:pPr>
    </w:p>
    <w:p w:rsidR="005A78B4" w:rsidRDefault="005A78B4" w:rsidP="00B079E0">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附件：</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2018</w:t>
      </w:r>
      <w:r>
        <w:rPr>
          <w:rFonts w:ascii="Times New Roman" w:eastAsia="仿宋_GB2312" w:hAnsi="Times New Roman" w:cs="仿宋_GB2312" w:hint="eastAsia"/>
          <w:sz w:val="32"/>
          <w:szCs w:val="32"/>
        </w:rPr>
        <w:t>年多功能运动场建设项目申报表</w:t>
      </w:r>
    </w:p>
    <w:p w:rsidR="005A78B4" w:rsidRDefault="005A78B4" w:rsidP="00B079E0">
      <w:pPr>
        <w:spacing w:line="600" w:lineRule="exact"/>
        <w:ind w:firstLineChars="511"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2018</w:t>
      </w:r>
      <w:r>
        <w:rPr>
          <w:rFonts w:ascii="Times New Roman" w:eastAsia="仿宋_GB2312" w:hAnsi="Times New Roman" w:cs="仿宋_GB2312" w:hint="eastAsia"/>
          <w:sz w:val="32"/>
          <w:szCs w:val="32"/>
        </w:rPr>
        <w:t>年室内健身房建设项目申报表</w:t>
      </w:r>
    </w:p>
    <w:p w:rsidR="005A78B4" w:rsidRDefault="005A78B4" w:rsidP="00B079E0">
      <w:pPr>
        <w:spacing w:line="600" w:lineRule="exact"/>
        <w:ind w:firstLineChars="511"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2018</w:t>
      </w:r>
      <w:r>
        <w:rPr>
          <w:rFonts w:ascii="Times New Roman" w:eastAsia="仿宋_GB2312" w:hAnsi="Times New Roman" w:cs="仿宋_GB2312" w:hint="eastAsia"/>
          <w:sz w:val="32"/>
          <w:szCs w:val="32"/>
        </w:rPr>
        <w:t>年笼式足球场建设项目申报表</w:t>
      </w:r>
    </w:p>
    <w:p w:rsidR="005A78B4" w:rsidRDefault="005A78B4" w:rsidP="00B079E0">
      <w:pPr>
        <w:spacing w:line="600" w:lineRule="exact"/>
        <w:ind w:firstLineChars="511"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2018</w:t>
      </w:r>
      <w:r>
        <w:rPr>
          <w:rFonts w:ascii="Times New Roman" w:eastAsia="仿宋_GB2312" w:hAnsi="Times New Roman" w:cs="仿宋_GB2312" w:hint="eastAsia"/>
          <w:sz w:val="32"/>
          <w:szCs w:val="32"/>
        </w:rPr>
        <w:t>年门球场建设项目申报表</w:t>
      </w:r>
    </w:p>
    <w:p w:rsidR="005A78B4" w:rsidRDefault="005A78B4" w:rsidP="00B079E0">
      <w:pPr>
        <w:spacing w:line="600" w:lineRule="exact"/>
        <w:ind w:firstLineChars="511"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2018</w:t>
      </w:r>
      <w:r>
        <w:rPr>
          <w:rFonts w:ascii="Times New Roman" w:eastAsia="仿宋_GB2312" w:hAnsi="Times New Roman" w:cs="仿宋_GB2312" w:hint="eastAsia"/>
          <w:sz w:val="32"/>
          <w:szCs w:val="32"/>
        </w:rPr>
        <w:t>年体育公园建设项目申报表</w:t>
      </w:r>
    </w:p>
    <w:p w:rsidR="005A78B4" w:rsidRDefault="005A78B4" w:rsidP="00B079E0">
      <w:pPr>
        <w:spacing w:line="600" w:lineRule="exact"/>
        <w:ind w:rightChars="-192" w:right="31680" w:firstLineChars="511"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w:t>
      </w:r>
      <w:r>
        <w:rPr>
          <w:rFonts w:ascii="Times New Roman" w:eastAsia="仿宋_GB2312" w:hAnsi="Times New Roman" w:cs="Times New Roman"/>
          <w:spacing w:val="-6"/>
          <w:sz w:val="32"/>
          <w:szCs w:val="32"/>
        </w:rPr>
        <w:t>2018</w:t>
      </w:r>
      <w:r>
        <w:rPr>
          <w:rFonts w:ascii="Times New Roman" w:eastAsia="仿宋_GB2312" w:hAnsi="Times New Roman" w:cs="仿宋_GB2312" w:hint="eastAsia"/>
          <w:spacing w:val="-6"/>
          <w:sz w:val="32"/>
          <w:szCs w:val="32"/>
        </w:rPr>
        <w:t>年城市社区全民健身场地设施建设项目进展情况表</w:t>
      </w:r>
    </w:p>
    <w:p w:rsidR="005A78B4" w:rsidRDefault="005A78B4">
      <w:pPr>
        <w:rPr>
          <w:rFonts w:ascii="黑体" w:eastAsia="黑体" w:hAnsi="黑体" w:cs="黑体"/>
          <w:sz w:val="32"/>
          <w:szCs w:val="32"/>
        </w:rPr>
      </w:pPr>
      <w:r>
        <w:rPr>
          <w:rFonts w:eastAsia="黑体" w:cs="Times New Roman"/>
          <w:sz w:val="32"/>
          <w:szCs w:val="32"/>
        </w:rPr>
        <w:br w:type="page"/>
      </w:r>
      <w:r>
        <w:rPr>
          <w:rFonts w:ascii="黑体" w:eastAsia="黑体" w:hAnsi="黑体" w:cs="黑体" w:hint="eastAsia"/>
          <w:sz w:val="32"/>
          <w:szCs w:val="32"/>
        </w:rPr>
        <w:t>附件</w:t>
      </w:r>
      <w:r>
        <w:rPr>
          <w:rFonts w:ascii="黑体" w:eastAsia="黑体" w:hAnsi="黑体" w:cs="黑体"/>
          <w:sz w:val="32"/>
          <w:szCs w:val="32"/>
        </w:rPr>
        <w:t>1</w:t>
      </w:r>
    </w:p>
    <w:p w:rsidR="005A78B4" w:rsidRDefault="005A78B4">
      <w:pPr>
        <w:rPr>
          <w:rFonts w:eastAsia="黑体" w:cs="Times New Roman"/>
          <w:sz w:val="32"/>
          <w:szCs w:val="32"/>
        </w:rPr>
      </w:pPr>
    </w:p>
    <w:p w:rsidR="005A78B4" w:rsidRDefault="005A78B4">
      <w:pPr>
        <w:spacing w:line="600" w:lineRule="exact"/>
        <w:jc w:val="center"/>
        <w:rPr>
          <w:rFonts w:ascii="方正小标宋简体" w:eastAsia="方正小标宋简体" w:hAnsi="宋体" w:cs="Times New Roman"/>
          <w:sz w:val="36"/>
          <w:szCs w:val="36"/>
        </w:rPr>
      </w:pPr>
      <w:r>
        <w:rPr>
          <w:rFonts w:ascii="方正小标宋简体" w:eastAsia="方正小标宋简体" w:hAnsi="宋体" w:cs="方正小标宋简体"/>
          <w:sz w:val="36"/>
          <w:szCs w:val="36"/>
        </w:rPr>
        <w:t>2018</w:t>
      </w:r>
      <w:r>
        <w:rPr>
          <w:rFonts w:ascii="方正小标宋简体" w:eastAsia="方正小标宋简体" w:hAnsi="宋体" w:cs="方正小标宋简体" w:hint="eastAsia"/>
          <w:sz w:val="36"/>
          <w:szCs w:val="36"/>
        </w:rPr>
        <w:t>年多功能运动场建设项目申报表</w:t>
      </w:r>
    </w:p>
    <w:p w:rsidR="005A78B4" w:rsidRDefault="005A78B4" w:rsidP="00B079E0">
      <w:pPr>
        <w:ind w:firstLineChars="895" w:firstLine="31680"/>
        <w:rPr>
          <w:rFonts w:eastAsia="仿宋_GB2312" w:cs="Times New Roman"/>
          <w:b/>
          <w:bCs/>
          <w:kern w:val="0"/>
          <w:sz w:val="32"/>
          <w:szCs w:val="32"/>
        </w:rPr>
      </w:pPr>
    </w:p>
    <w:p w:rsidR="005A78B4" w:rsidRDefault="005A78B4">
      <w:pPr>
        <w:rPr>
          <w:rFonts w:eastAsia="仿宋_GB2312" w:cs="Times New Roman"/>
          <w:sz w:val="28"/>
          <w:szCs w:val="28"/>
        </w:rPr>
      </w:pPr>
      <w:r>
        <w:rPr>
          <w:rFonts w:eastAsia="仿宋_GB2312"/>
          <w:sz w:val="28"/>
          <w:szCs w:val="28"/>
        </w:rPr>
        <w:t xml:space="preserve"> </w:t>
      </w:r>
      <w:r>
        <w:rPr>
          <w:rFonts w:eastAsia="仿宋_GB2312" w:cs="仿宋_GB2312" w:hint="eastAsia"/>
          <w:sz w:val="28"/>
          <w:szCs w:val="28"/>
        </w:rPr>
        <w:t>设区市（盖章）</w:t>
      </w:r>
      <w:r>
        <w:rPr>
          <w:rFonts w:eastAsia="仿宋_GB2312"/>
          <w:sz w:val="28"/>
          <w:szCs w:val="28"/>
        </w:rPr>
        <w:t xml:space="preserve">           </w:t>
      </w:r>
      <w:r>
        <w:rPr>
          <w:rFonts w:eastAsia="仿宋_GB2312" w:cs="仿宋_GB2312" w:hint="eastAsia"/>
          <w:sz w:val="28"/>
          <w:szCs w:val="28"/>
        </w:rPr>
        <w:t>项目负责人：</w:t>
      </w:r>
      <w:r>
        <w:rPr>
          <w:rFonts w:eastAsia="仿宋_GB2312"/>
          <w:sz w:val="28"/>
          <w:szCs w:val="28"/>
        </w:rPr>
        <w:t xml:space="preserve">            </w:t>
      </w:r>
      <w:r>
        <w:rPr>
          <w:rFonts w:eastAsia="仿宋_GB2312" w:cs="仿宋_GB2312" w:hint="eastAsia"/>
          <w:sz w:val="28"/>
          <w:szCs w:val="28"/>
        </w:rPr>
        <w:t>联系电话：</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5"/>
        <w:gridCol w:w="1579"/>
        <w:gridCol w:w="1897"/>
        <w:gridCol w:w="1888"/>
        <w:gridCol w:w="2569"/>
      </w:tblGrid>
      <w:tr w:rsidR="005A78B4" w:rsidRPr="00EA7E2D">
        <w:trPr>
          <w:trHeight w:val="920"/>
          <w:jc w:val="center"/>
        </w:trPr>
        <w:tc>
          <w:tcPr>
            <w:tcW w:w="995"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序号</w:t>
            </w:r>
          </w:p>
        </w:tc>
        <w:tc>
          <w:tcPr>
            <w:tcW w:w="1579"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县（市、区）</w:t>
            </w:r>
          </w:p>
        </w:tc>
        <w:tc>
          <w:tcPr>
            <w:tcW w:w="1897" w:type="dxa"/>
            <w:vAlign w:val="center"/>
          </w:tcPr>
          <w:p w:rsidR="005A78B4" w:rsidRPr="00EA7E2D" w:rsidRDefault="005A78B4">
            <w:pPr>
              <w:jc w:val="center"/>
              <w:rPr>
                <w:rFonts w:eastAsia="仿宋_GB2312" w:cs="Times New Roman"/>
                <w:kern w:val="0"/>
                <w:sz w:val="28"/>
                <w:szCs w:val="28"/>
              </w:rPr>
            </w:pPr>
            <w:r w:rsidRPr="00EA7E2D">
              <w:rPr>
                <w:rFonts w:eastAsia="仿宋_GB2312" w:hAnsi="宋体" w:cs="仿宋_GB2312" w:hint="eastAsia"/>
                <w:kern w:val="0"/>
                <w:sz w:val="28"/>
                <w:szCs w:val="28"/>
              </w:rPr>
              <w:t>社区</w:t>
            </w:r>
          </w:p>
        </w:tc>
        <w:tc>
          <w:tcPr>
            <w:tcW w:w="1888"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项目负责人</w:t>
            </w:r>
          </w:p>
        </w:tc>
        <w:tc>
          <w:tcPr>
            <w:tcW w:w="2569" w:type="dxa"/>
            <w:vAlign w:val="center"/>
          </w:tcPr>
          <w:p w:rsidR="005A78B4" w:rsidRPr="00EA7E2D" w:rsidRDefault="005A78B4" w:rsidP="005A78B4">
            <w:pPr>
              <w:ind w:left="31680" w:hangingChars="8" w:firstLine="31680"/>
              <w:jc w:val="center"/>
              <w:rPr>
                <w:rFonts w:eastAsia="仿宋_GB2312" w:cs="Times New Roman"/>
                <w:sz w:val="28"/>
                <w:szCs w:val="28"/>
              </w:rPr>
            </w:pPr>
            <w:r w:rsidRPr="00EA7E2D">
              <w:rPr>
                <w:rFonts w:eastAsia="仿宋_GB2312" w:cs="仿宋_GB2312" w:hint="eastAsia"/>
                <w:sz w:val="28"/>
                <w:szCs w:val="28"/>
              </w:rPr>
              <w:t>联系电话</w:t>
            </w:r>
          </w:p>
        </w:tc>
      </w:tr>
      <w:tr w:rsidR="005A78B4" w:rsidRPr="00EA7E2D">
        <w:trPr>
          <w:trHeight w:val="445"/>
          <w:jc w:val="center"/>
        </w:trPr>
        <w:tc>
          <w:tcPr>
            <w:tcW w:w="995" w:type="dxa"/>
            <w:vAlign w:val="center"/>
          </w:tcPr>
          <w:p w:rsidR="005A78B4" w:rsidRPr="00EA7E2D" w:rsidRDefault="005A78B4">
            <w:pPr>
              <w:jc w:val="center"/>
              <w:rPr>
                <w:rFonts w:eastAsia="仿宋_GB2312" w:cs="Times New Roman"/>
                <w:b/>
                <w:bCs/>
                <w:sz w:val="28"/>
                <w:szCs w:val="28"/>
              </w:rPr>
            </w:pPr>
          </w:p>
        </w:tc>
        <w:tc>
          <w:tcPr>
            <w:tcW w:w="1579" w:type="dxa"/>
            <w:vAlign w:val="center"/>
          </w:tcPr>
          <w:p w:rsidR="005A78B4" w:rsidRPr="00EA7E2D" w:rsidRDefault="005A78B4">
            <w:pPr>
              <w:jc w:val="center"/>
              <w:rPr>
                <w:rFonts w:eastAsia="仿宋_GB2312" w:cs="Times New Roman"/>
                <w:b/>
                <w:bCs/>
                <w:sz w:val="28"/>
                <w:szCs w:val="28"/>
              </w:rPr>
            </w:pPr>
          </w:p>
        </w:tc>
        <w:tc>
          <w:tcPr>
            <w:tcW w:w="1897" w:type="dxa"/>
            <w:vAlign w:val="center"/>
          </w:tcPr>
          <w:p w:rsidR="005A78B4" w:rsidRPr="00EA7E2D" w:rsidRDefault="005A78B4">
            <w:pPr>
              <w:jc w:val="center"/>
              <w:rPr>
                <w:rFonts w:eastAsia="仿宋_GB2312" w:cs="Times New Roman"/>
                <w:b/>
                <w:bCs/>
                <w:sz w:val="28"/>
                <w:szCs w:val="28"/>
              </w:rPr>
            </w:pPr>
          </w:p>
        </w:tc>
        <w:tc>
          <w:tcPr>
            <w:tcW w:w="1888" w:type="dxa"/>
            <w:vAlign w:val="center"/>
          </w:tcPr>
          <w:p w:rsidR="005A78B4" w:rsidRPr="00EA7E2D" w:rsidRDefault="005A78B4">
            <w:pPr>
              <w:ind w:firstLine="41"/>
              <w:jc w:val="center"/>
              <w:rPr>
                <w:rFonts w:eastAsia="仿宋_GB2312" w:cs="Times New Roman"/>
                <w:b/>
                <w:bCs/>
                <w:sz w:val="28"/>
                <w:szCs w:val="28"/>
              </w:rPr>
            </w:pPr>
          </w:p>
        </w:tc>
        <w:tc>
          <w:tcPr>
            <w:tcW w:w="2569" w:type="dxa"/>
            <w:vAlign w:val="center"/>
          </w:tcPr>
          <w:p w:rsidR="005A78B4" w:rsidRPr="00EA7E2D" w:rsidRDefault="005A78B4">
            <w:pPr>
              <w:jc w:val="center"/>
              <w:rPr>
                <w:rFonts w:eastAsia="仿宋_GB2312" w:cs="Times New Roman"/>
                <w:b/>
                <w:bCs/>
                <w:sz w:val="28"/>
                <w:szCs w:val="28"/>
              </w:rPr>
            </w:pPr>
          </w:p>
        </w:tc>
      </w:tr>
      <w:tr w:rsidR="005A78B4" w:rsidRPr="00EA7E2D">
        <w:trPr>
          <w:jc w:val="center"/>
        </w:trPr>
        <w:tc>
          <w:tcPr>
            <w:tcW w:w="995" w:type="dxa"/>
            <w:vAlign w:val="center"/>
          </w:tcPr>
          <w:p w:rsidR="005A78B4" w:rsidRPr="00EA7E2D" w:rsidRDefault="005A78B4">
            <w:pPr>
              <w:jc w:val="center"/>
              <w:rPr>
                <w:rFonts w:eastAsia="仿宋_GB2312" w:cs="Times New Roman"/>
                <w:b/>
                <w:bCs/>
                <w:sz w:val="28"/>
                <w:szCs w:val="28"/>
              </w:rPr>
            </w:pPr>
          </w:p>
        </w:tc>
        <w:tc>
          <w:tcPr>
            <w:tcW w:w="1579" w:type="dxa"/>
            <w:vAlign w:val="center"/>
          </w:tcPr>
          <w:p w:rsidR="005A78B4" w:rsidRPr="00EA7E2D" w:rsidRDefault="005A78B4">
            <w:pPr>
              <w:jc w:val="center"/>
              <w:rPr>
                <w:rFonts w:eastAsia="仿宋_GB2312" w:cs="Times New Roman"/>
                <w:b/>
                <w:bCs/>
                <w:sz w:val="28"/>
                <w:szCs w:val="28"/>
              </w:rPr>
            </w:pPr>
          </w:p>
        </w:tc>
        <w:tc>
          <w:tcPr>
            <w:tcW w:w="1897" w:type="dxa"/>
            <w:vAlign w:val="center"/>
          </w:tcPr>
          <w:p w:rsidR="005A78B4" w:rsidRPr="00EA7E2D" w:rsidRDefault="005A78B4">
            <w:pPr>
              <w:jc w:val="center"/>
              <w:rPr>
                <w:rFonts w:eastAsia="仿宋_GB2312" w:cs="Times New Roman"/>
                <w:b/>
                <w:bCs/>
                <w:sz w:val="28"/>
                <w:szCs w:val="28"/>
              </w:rPr>
            </w:pPr>
          </w:p>
        </w:tc>
        <w:tc>
          <w:tcPr>
            <w:tcW w:w="1888" w:type="dxa"/>
            <w:vAlign w:val="center"/>
          </w:tcPr>
          <w:p w:rsidR="005A78B4" w:rsidRPr="00EA7E2D" w:rsidRDefault="005A78B4">
            <w:pPr>
              <w:jc w:val="center"/>
              <w:rPr>
                <w:rFonts w:eastAsia="仿宋_GB2312" w:cs="Times New Roman"/>
                <w:b/>
                <w:bCs/>
                <w:sz w:val="28"/>
                <w:szCs w:val="28"/>
              </w:rPr>
            </w:pPr>
          </w:p>
        </w:tc>
        <w:tc>
          <w:tcPr>
            <w:tcW w:w="2569" w:type="dxa"/>
            <w:vAlign w:val="center"/>
          </w:tcPr>
          <w:p w:rsidR="005A78B4" w:rsidRPr="00EA7E2D" w:rsidRDefault="005A78B4">
            <w:pPr>
              <w:jc w:val="center"/>
              <w:rPr>
                <w:rFonts w:eastAsia="仿宋_GB2312" w:cs="Times New Roman"/>
                <w:b/>
                <w:bCs/>
                <w:sz w:val="28"/>
                <w:szCs w:val="28"/>
              </w:rPr>
            </w:pPr>
          </w:p>
        </w:tc>
      </w:tr>
      <w:tr w:rsidR="005A78B4" w:rsidRPr="00EA7E2D">
        <w:trPr>
          <w:jc w:val="center"/>
        </w:trPr>
        <w:tc>
          <w:tcPr>
            <w:tcW w:w="995" w:type="dxa"/>
            <w:vAlign w:val="center"/>
          </w:tcPr>
          <w:p w:rsidR="005A78B4" w:rsidRPr="00EA7E2D" w:rsidRDefault="005A78B4">
            <w:pPr>
              <w:jc w:val="center"/>
              <w:rPr>
                <w:rFonts w:eastAsia="仿宋_GB2312" w:cs="Times New Roman"/>
                <w:b/>
                <w:bCs/>
                <w:sz w:val="28"/>
                <w:szCs w:val="28"/>
              </w:rPr>
            </w:pPr>
          </w:p>
        </w:tc>
        <w:tc>
          <w:tcPr>
            <w:tcW w:w="1579" w:type="dxa"/>
            <w:vAlign w:val="center"/>
          </w:tcPr>
          <w:p w:rsidR="005A78B4" w:rsidRPr="00EA7E2D" w:rsidRDefault="005A78B4">
            <w:pPr>
              <w:jc w:val="center"/>
              <w:rPr>
                <w:rFonts w:eastAsia="仿宋_GB2312" w:cs="Times New Roman"/>
                <w:b/>
                <w:bCs/>
                <w:sz w:val="28"/>
                <w:szCs w:val="28"/>
              </w:rPr>
            </w:pPr>
          </w:p>
        </w:tc>
        <w:tc>
          <w:tcPr>
            <w:tcW w:w="1897" w:type="dxa"/>
            <w:vAlign w:val="center"/>
          </w:tcPr>
          <w:p w:rsidR="005A78B4" w:rsidRPr="00EA7E2D" w:rsidRDefault="005A78B4">
            <w:pPr>
              <w:jc w:val="center"/>
              <w:rPr>
                <w:rFonts w:eastAsia="仿宋_GB2312" w:cs="Times New Roman"/>
                <w:b/>
                <w:bCs/>
                <w:sz w:val="28"/>
                <w:szCs w:val="28"/>
              </w:rPr>
            </w:pPr>
          </w:p>
        </w:tc>
        <w:tc>
          <w:tcPr>
            <w:tcW w:w="1888" w:type="dxa"/>
            <w:vAlign w:val="center"/>
          </w:tcPr>
          <w:p w:rsidR="005A78B4" w:rsidRPr="00EA7E2D" w:rsidRDefault="005A78B4">
            <w:pPr>
              <w:jc w:val="center"/>
              <w:rPr>
                <w:rFonts w:eastAsia="仿宋_GB2312" w:cs="Times New Roman"/>
                <w:b/>
                <w:bCs/>
                <w:sz w:val="28"/>
                <w:szCs w:val="28"/>
              </w:rPr>
            </w:pPr>
          </w:p>
        </w:tc>
        <w:tc>
          <w:tcPr>
            <w:tcW w:w="2569" w:type="dxa"/>
            <w:vAlign w:val="center"/>
          </w:tcPr>
          <w:p w:rsidR="005A78B4" w:rsidRPr="00EA7E2D" w:rsidRDefault="005A78B4">
            <w:pPr>
              <w:jc w:val="center"/>
              <w:rPr>
                <w:rFonts w:eastAsia="仿宋_GB2312" w:cs="Times New Roman"/>
                <w:b/>
                <w:bCs/>
                <w:sz w:val="28"/>
                <w:szCs w:val="28"/>
              </w:rPr>
            </w:pPr>
          </w:p>
        </w:tc>
      </w:tr>
      <w:tr w:rsidR="005A78B4" w:rsidRPr="00EA7E2D">
        <w:trPr>
          <w:jc w:val="center"/>
        </w:trPr>
        <w:tc>
          <w:tcPr>
            <w:tcW w:w="995" w:type="dxa"/>
            <w:vAlign w:val="center"/>
          </w:tcPr>
          <w:p w:rsidR="005A78B4" w:rsidRPr="00EA7E2D" w:rsidRDefault="005A78B4">
            <w:pPr>
              <w:jc w:val="center"/>
              <w:rPr>
                <w:rFonts w:eastAsia="仿宋_GB2312" w:cs="Times New Roman"/>
                <w:b/>
                <w:bCs/>
                <w:sz w:val="28"/>
                <w:szCs w:val="28"/>
              </w:rPr>
            </w:pPr>
          </w:p>
        </w:tc>
        <w:tc>
          <w:tcPr>
            <w:tcW w:w="1579" w:type="dxa"/>
            <w:vAlign w:val="center"/>
          </w:tcPr>
          <w:p w:rsidR="005A78B4" w:rsidRPr="00EA7E2D" w:rsidRDefault="005A78B4">
            <w:pPr>
              <w:jc w:val="center"/>
              <w:rPr>
                <w:rFonts w:eastAsia="仿宋_GB2312" w:cs="Times New Roman"/>
                <w:b/>
                <w:bCs/>
                <w:sz w:val="28"/>
                <w:szCs w:val="28"/>
              </w:rPr>
            </w:pPr>
          </w:p>
        </w:tc>
        <w:tc>
          <w:tcPr>
            <w:tcW w:w="1897" w:type="dxa"/>
            <w:vAlign w:val="center"/>
          </w:tcPr>
          <w:p w:rsidR="005A78B4" w:rsidRPr="00EA7E2D" w:rsidRDefault="005A78B4">
            <w:pPr>
              <w:jc w:val="center"/>
              <w:rPr>
                <w:rFonts w:eastAsia="仿宋_GB2312" w:cs="Times New Roman"/>
                <w:b/>
                <w:bCs/>
                <w:sz w:val="28"/>
                <w:szCs w:val="28"/>
              </w:rPr>
            </w:pPr>
          </w:p>
        </w:tc>
        <w:tc>
          <w:tcPr>
            <w:tcW w:w="1888" w:type="dxa"/>
            <w:vAlign w:val="center"/>
          </w:tcPr>
          <w:p w:rsidR="005A78B4" w:rsidRPr="00EA7E2D" w:rsidRDefault="005A78B4">
            <w:pPr>
              <w:jc w:val="center"/>
              <w:rPr>
                <w:rFonts w:eastAsia="仿宋_GB2312" w:cs="Times New Roman"/>
                <w:b/>
                <w:bCs/>
                <w:sz w:val="28"/>
                <w:szCs w:val="28"/>
              </w:rPr>
            </w:pPr>
          </w:p>
        </w:tc>
        <w:tc>
          <w:tcPr>
            <w:tcW w:w="2569" w:type="dxa"/>
            <w:vAlign w:val="center"/>
          </w:tcPr>
          <w:p w:rsidR="005A78B4" w:rsidRPr="00EA7E2D" w:rsidRDefault="005A78B4">
            <w:pPr>
              <w:jc w:val="center"/>
              <w:rPr>
                <w:rFonts w:eastAsia="仿宋_GB2312" w:cs="Times New Roman"/>
                <w:b/>
                <w:bCs/>
                <w:sz w:val="28"/>
                <w:szCs w:val="28"/>
              </w:rPr>
            </w:pPr>
          </w:p>
        </w:tc>
      </w:tr>
      <w:tr w:rsidR="005A78B4" w:rsidRPr="00EA7E2D">
        <w:trPr>
          <w:jc w:val="center"/>
        </w:trPr>
        <w:tc>
          <w:tcPr>
            <w:tcW w:w="995" w:type="dxa"/>
            <w:vAlign w:val="center"/>
          </w:tcPr>
          <w:p w:rsidR="005A78B4" w:rsidRPr="00EA7E2D" w:rsidRDefault="005A78B4">
            <w:pPr>
              <w:jc w:val="center"/>
              <w:rPr>
                <w:rFonts w:eastAsia="仿宋_GB2312" w:cs="Times New Roman"/>
                <w:b/>
                <w:bCs/>
                <w:sz w:val="28"/>
                <w:szCs w:val="28"/>
              </w:rPr>
            </w:pPr>
          </w:p>
        </w:tc>
        <w:tc>
          <w:tcPr>
            <w:tcW w:w="1579" w:type="dxa"/>
            <w:vAlign w:val="center"/>
          </w:tcPr>
          <w:p w:rsidR="005A78B4" w:rsidRPr="00EA7E2D" w:rsidRDefault="005A78B4">
            <w:pPr>
              <w:jc w:val="center"/>
              <w:rPr>
                <w:rFonts w:eastAsia="仿宋_GB2312" w:cs="Times New Roman"/>
                <w:b/>
                <w:bCs/>
                <w:sz w:val="28"/>
                <w:szCs w:val="28"/>
              </w:rPr>
            </w:pPr>
          </w:p>
        </w:tc>
        <w:tc>
          <w:tcPr>
            <w:tcW w:w="1897" w:type="dxa"/>
            <w:vAlign w:val="center"/>
          </w:tcPr>
          <w:p w:rsidR="005A78B4" w:rsidRPr="00EA7E2D" w:rsidRDefault="005A78B4">
            <w:pPr>
              <w:jc w:val="center"/>
              <w:rPr>
                <w:rFonts w:eastAsia="仿宋_GB2312" w:cs="Times New Roman"/>
                <w:b/>
                <w:bCs/>
                <w:sz w:val="28"/>
                <w:szCs w:val="28"/>
              </w:rPr>
            </w:pPr>
          </w:p>
        </w:tc>
        <w:tc>
          <w:tcPr>
            <w:tcW w:w="1888" w:type="dxa"/>
            <w:vAlign w:val="center"/>
          </w:tcPr>
          <w:p w:rsidR="005A78B4" w:rsidRPr="00EA7E2D" w:rsidRDefault="005A78B4">
            <w:pPr>
              <w:jc w:val="center"/>
              <w:rPr>
                <w:rFonts w:eastAsia="仿宋_GB2312" w:cs="Times New Roman"/>
                <w:b/>
                <w:bCs/>
                <w:sz w:val="28"/>
                <w:szCs w:val="28"/>
              </w:rPr>
            </w:pPr>
          </w:p>
        </w:tc>
        <w:tc>
          <w:tcPr>
            <w:tcW w:w="2569" w:type="dxa"/>
            <w:vAlign w:val="center"/>
          </w:tcPr>
          <w:p w:rsidR="005A78B4" w:rsidRPr="00EA7E2D" w:rsidRDefault="005A78B4">
            <w:pPr>
              <w:jc w:val="center"/>
              <w:rPr>
                <w:rFonts w:eastAsia="仿宋_GB2312" w:cs="Times New Roman"/>
                <w:b/>
                <w:bCs/>
                <w:sz w:val="28"/>
                <w:szCs w:val="28"/>
              </w:rPr>
            </w:pPr>
          </w:p>
        </w:tc>
      </w:tr>
      <w:tr w:rsidR="005A78B4" w:rsidRPr="00EA7E2D">
        <w:trPr>
          <w:jc w:val="center"/>
        </w:trPr>
        <w:tc>
          <w:tcPr>
            <w:tcW w:w="995" w:type="dxa"/>
            <w:vAlign w:val="center"/>
          </w:tcPr>
          <w:p w:rsidR="005A78B4" w:rsidRPr="00EA7E2D" w:rsidRDefault="005A78B4">
            <w:pPr>
              <w:jc w:val="center"/>
              <w:rPr>
                <w:rFonts w:eastAsia="仿宋_GB2312" w:cs="Times New Roman"/>
                <w:b/>
                <w:bCs/>
                <w:sz w:val="28"/>
                <w:szCs w:val="28"/>
              </w:rPr>
            </w:pPr>
          </w:p>
        </w:tc>
        <w:tc>
          <w:tcPr>
            <w:tcW w:w="1579" w:type="dxa"/>
            <w:vAlign w:val="center"/>
          </w:tcPr>
          <w:p w:rsidR="005A78B4" w:rsidRPr="00EA7E2D" w:rsidRDefault="005A78B4">
            <w:pPr>
              <w:jc w:val="center"/>
              <w:rPr>
                <w:rFonts w:eastAsia="仿宋_GB2312" w:cs="Times New Roman"/>
                <w:b/>
                <w:bCs/>
                <w:sz w:val="28"/>
                <w:szCs w:val="28"/>
              </w:rPr>
            </w:pPr>
          </w:p>
        </w:tc>
        <w:tc>
          <w:tcPr>
            <w:tcW w:w="1897" w:type="dxa"/>
            <w:vAlign w:val="center"/>
          </w:tcPr>
          <w:p w:rsidR="005A78B4" w:rsidRPr="00EA7E2D" w:rsidRDefault="005A78B4">
            <w:pPr>
              <w:jc w:val="center"/>
              <w:rPr>
                <w:rFonts w:eastAsia="仿宋_GB2312" w:cs="Times New Roman"/>
                <w:b/>
                <w:bCs/>
                <w:sz w:val="28"/>
                <w:szCs w:val="28"/>
              </w:rPr>
            </w:pPr>
          </w:p>
        </w:tc>
        <w:tc>
          <w:tcPr>
            <w:tcW w:w="1888" w:type="dxa"/>
            <w:vAlign w:val="center"/>
          </w:tcPr>
          <w:p w:rsidR="005A78B4" w:rsidRPr="00EA7E2D" w:rsidRDefault="005A78B4">
            <w:pPr>
              <w:jc w:val="center"/>
              <w:rPr>
                <w:rFonts w:eastAsia="仿宋_GB2312" w:cs="Times New Roman"/>
                <w:b/>
                <w:bCs/>
                <w:sz w:val="28"/>
                <w:szCs w:val="28"/>
              </w:rPr>
            </w:pPr>
          </w:p>
        </w:tc>
        <w:tc>
          <w:tcPr>
            <w:tcW w:w="2569" w:type="dxa"/>
            <w:vAlign w:val="center"/>
          </w:tcPr>
          <w:p w:rsidR="005A78B4" w:rsidRPr="00EA7E2D" w:rsidRDefault="005A78B4">
            <w:pPr>
              <w:jc w:val="center"/>
              <w:rPr>
                <w:rFonts w:eastAsia="仿宋_GB2312" w:cs="Times New Roman"/>
                <w:b/>
                <w:bCs/>
                <w:sz w:val="28"/>
                <w:szCs w:val="28"/>
              </w:rPr>
            </w:pPr>
          </w:p>
        </w:tc>
      </w:tr>
      <w:tr w:rsidR="005A78B4" w:rsidRPr="00EA7E2D">
        <w:trPr>
          <w:jc w:val="center"/>
        </w:trPr>
        <w:tc>
          <w:tcPr>
            <w:tcW w:w="995" w:type="dxa"/>
            <w:vAlign w:val="center"/>
          </w:tcPr>
          <w:p w:rsidR="005A78B4" w:rsidRPr="00EA7E2D" w:rsidRDefault="005A78B4">
            <w:pPr>
              <w:jc w:val="center"/>
              <w:rPr>
                <w:rFonts w:eastAsia="仿宋_GB2312" w:cs="Times New Roman"/>
                <w:b/>
                <w:bCs/>
                <w:sz w:val="28"/>
                <w:szCs w:val="28"/>
              </w:rPr>
            </w:pPr>
          </w:p>
        </w:tc>
        <w:tc>
          <w:tcPr>
            <w:tcW w:w="1579" w:type="dxa"/>
            <w:vAlign w:val="center"/>
          </w:tcPr>
          <w:p w:rsidR="005A78B4" w:rsidRPr="00EA7E2D" w:rsidRDefault="005A78B4">
            <w:pPr>
              <w:jc w:val="center"/>
              <w:rPr>
                <w:rFonts w:eastAsia="仿宋_GB2312" w:cs="Times New Roman"/>
                <w:b/>
                <w:bCs/>
                <w:sz w:val="28"/>
                <w:szCs w:val="28"/>
              </w:rPr>
            </w:pPr>
          </w:p>
        </w:tc>
        <w:tc>
          <w:tcPr>
            <w:tcW w:w="1897" w:type="dxa"/>
            <w:vAlign w:val="center"/>
          </w:tcPr>
          <w:p w:rsidR="005A78B4" w:rsidRPr="00EA7E2D" w:rsidRDefault="005A78B4">
            <w:pPr>
              <w:jc w:val="center"/>
              <w:rPr>
                <w:rFonts w:eastAsia="仿宋_GB2312" w:cs="Times New Roman"/>
                <w:b/>
                <w:bCs/>
                <w:sz w:val="28"/>
                <w:szCs w:val="28"/>
              </w:rPr>
            </w:pPr>
          </w:p>
        </w:tc>
        <w:tc>
          <w:tcPr>
            <w:tcW w:w="1888" w:type="dxa"/>
            <w:vAlign w:val="center"/>
          </w:tcPr>
          <w:p w:rsidR="005A78B4" w:rsidRPr="00EA7E2D" w:rsidRDefault="005A78B4">
            <w:pPr>
              <w:jc w:val="center"/>
              <w:rPr>
                <w:rFonts w:eastAsia="仿宋_GB2312" w:cs="Times New Roman"/>
                <w:b/>
                <w:bCs/>
                <w:sz w:val="28"/>
                <w:szCs w:val="28"/>
              </w:rPr>
            </w:pPr>
          </w:p>
        </w:tc>
        <w:tc>
          <w:tcPr>
            <w:tcW w:w="2569" w:type="dxa"/>
            <w:vAlign w:val="center"/>
          </w:tcPr>
          <w:p w:rsidR="005A78B4" w:rsidRPr="00EA7E2D" w:rsidRDefault="005A78B4">
            <w:pPr>
              <w:jc w:val="center"/>
              <w:rPr>
                <w:rFonts w:eastAsia="仿宋_GB2312" w:cs="Times New Roman"/>
                <w:b/>
                <w:bCs/>
                <w:sz w:val="28"/>
                <w:szCs w:val="28"/>
              </w:rPr>
            </w:pPr>
          </w:p>
        </w:tc>
      </w:tr>
      <w:tr w:rsidR="005A78B4" w:rsidRPr="00EA7E2D">
        <w:trPr>
          <w:jc w:val="center"/>
        </w:trPr>
        <w:tc>
          <w:tcPr>
            <w:tcW w:w="995" w:type="dxa"/>
            <w:vAlign w:val="center"/>
          </w:tcPr>
          <w:p w:rsidR="005A78B4" w:rsidRPr="00EA7E2D" w:rsidRDefault="005A78B4">
            <w:pPr>
              <w:jc w:val="center"/>
              <w:rPr>
                <w:rFonts w:eastAsia="仿宋_GB2312" w:cs="Times New Roman"/>
                <w:b/>
                <w:bCs/>
                <w:sz w:val="28"/>
                <w:szCs w:val="28"/>
              </w:rPr>
            </w:pPr>
          </w:p>
        </w:tc>
        <w:tc>
          <w:tcPr>
            <w:tcW w:w="1579" w:type="dxa"/>
            <w:vAlign w:val="center"/>
          </w:tcPr>
          <w:p w:rsidR="005A78B4" w:rsidRPr="00EA7E2D" w:rsidRDefault="005A78B4">
            <w:pPr>
              <w:jc w:val="center"/>
              <w:rPr>
                <w:rFonts w:eastAsia="仿宋_GB2312" w:cs="Times New Roman"/>
                <w:b/>
                <w:bCs/>
                <w:sz w:val="28"/>
                <w:szCs w:val="28"/>
              </w:rPr>
            </w:pPr>
          </w:p>
        </w:tc>
        <w:tc>
          <w:tcPr>
            <w:tcW w:w="1897" w:type="dxa"/>
            <w:vAlign w:val="center"/>
          </w:tcPr>
          <w:p w:rsidR="005A78B4" w:rsidRPr="00EA7E2D" w:rsidRDefault="005A78B4">
            <w:pPr>
              <w:jc w:val="center"/>
              <w:rPr>
                <w:rFonts w:eastAsia="仿宋_GB2312" w:cs="Times New Roman"/>
                <w:b/>
                <w:bCs/>
                <w:sz w:val="28"/>
                <w:szCs w:val="28"/>
              </w:rPr>
            </w:pPr>
          </w:p>
        </w:tc>
        <w:tc>
          <w:tcPr>
            <w:tcW w:w="1888" w:type="dxa"/>
            <w:vAlign w:val="center"/>
          </w:tcPr>
          <w:p w:rsidR="005A78B4" w:rsidRPr="00EA7E2D" w:rsidRDefault="005A78B4">
            <w:pPr>
              <w:jc w:val="center"/>
              <w:rPr>
                <w:rFonts w:eastAsia="仿宋_GB2312" w:cs="Times New Roman"/>
                <w:b/>
                <w:bCs/>
                <w:sz w:val="28"/>
                <w:szCs w:val="28"/>
              </w:rPr>
            </w:pPr>
          </w:p>
        </w:tc>
        <w:tc>
          <w:tcPr>
            <w:tcW w:w="2569" w:type="dxa"/>
            <w:vAlign w:val="center"/>
          </w:tcPr>
          <w:p w:rsidR="005A78B4" w:rsidRPr="00EA7E2D" w:rsidRDefault="005A78B4">
            <w:pPr>
              <w:jc w:val="center"/>
              <w:rPr>
                <w:rFonts w:eastAsia="仿宋_GB2312" w:cs="Times New Roman"/>
                <w:b/>
                <w:bCs/>
                <w:sz w:val="28"/>
                <w:szCs w:val="28"/>
              </w:rPr>
            </w:pPr>
          </w:p>
        </w:tc>
      </w:tr>
    </w:tbl>
    <w:p w:rsidR="005A78B4" w:rsidRDefault="005A78B4">
      <w:pPr>
        <w:rPr>
          <w:rFonts w:ascii="Times New Roman" w:eastAsia="仿宋" w:hAnsi="Times New Roman" w:cs="Times New Roman"/>
          <w:sz w:val="28"/>
          <w:szCs w:val="28"/>
        </w:rPr>
      </w:pPr>
      <w:r>
        <w:rPr>
          <w:rFonts w:eastAsia="仿宋_GB2312" w:cs="仿宋_GB2312" w:hint="eastAsia"/>
          <w:sz w:val="28"/>
          <w:szCs w:val="28"/>
        </w:rPr>
        <w:t>注：</w:t>
      </w:r>
      <w:r>
        <w:rPr>
          <w:rFonts w:ascii="Times New Roman" w:eastAsia="仿宋" w:hAnsi="Times New Roman" w:cs="Times New Roman"/>
          <w:sz w:val="28"/>
          <w:szCs w:val="28"/>
        </w:rPr>
        <w:t>1</w:t>
      </w:r>
      <w:r>
        <w:rPr>
          <w:rFonts w:ascii="Times New Roman" w:eastAsia="仿宋" w:hAnsi="Times New Roman" w:cs="仿宋" w:hint="eastAsia"/>
          <w:sz w:val="28"/>
          <w:szCs w:val="28"/>
        </w:rPr>
        <w:t>．</w:t>
      </w:r>
      <w:r>
        <w:rPr>
          <w:rFonts w:ascii="Times New Roman" w:eastAsia="仿宋" w:hAnsi="Times New Roman" w:cs="Times New Roman"/>
          <w:sz w:val="28"/>
          <w:szCs w:val="28"/>
        </w:rPr>
        <w:t>3</w:t>
      </w:r>
      <w:r>
        <w:rPr>
          <w:rFonts w:ascii="Times New Roman" w:eastAsia="仿宋" w:hAnsi="Times New Roman" w:cs="仿宋" w:hint="eastAsia"/>
          <w:sz w:val="28"/>
          <w:szCs w:val="28"/>
        </w:rPr>
        <w:t>月</w:t>
      </w:r>
      <w:r>
        <w:rPr>
          <w:rFonts w:ascii="Times New Roman" w:eastAsia="仿宋" w:hAnsi="Times New Roman" w:cs="Times New Roman"/>
          <w:sz w:val="28"/>
          <w:szCs w:val="28"/>
        </w:rPr>
        <w:t>16</w:t>
      </w:r>
      <w:r>
        <w:rPr>
          <w:rFonts w:ascii="Times New Roman" w:eastAsia="仿宋" w:hAnsi="Times New Roman" w:cs="仿宋" w:hint="eastAsia"/>
          <w:sz w:val="28"/>
          <w:szCs w:val="28"/>
        </w:rPr>
        <w:t>日前将申报表汇总后报至省局群体处</w:t>
      </w:r>
    </w:p>
    <w:p w:rsidR="005A78B4" w:rsidRDefault="005A78B4" w:rsidP="00B079E0">
      <w:pPr>
        <w:ind w:firstLineChars="200" w:firstLine="31680"/>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仿宋" w:hint="eastAsia"/>
          <w:sz w:val="28"/>
          <w:szCs w:val="28"/>
        </w:rPr>
        <w:t>．各申报单位必需附上实地建设用地的全景照片。</w:t>
      </w:r>
    </w:p>
    <w:p w:rsidR="005A78B4" w:rsidRDefault="005A78B4" w:rsidP="00B079E0">
      <w:pPr>
        <w:ind w:firstLineChars="200" w:firstLine="31680"/>
        <w:rPr>
          <w:rFonts w:ascii="Times New Roman" w:eastAsia="仿宋" w:hAnsi="Times New Roman" w:cs="Times New Roman"/>
          <w:sz w:val="28"/>
          <w:szCs w:val="28"/>
        </w:rPr>
      </w:pPr>
      <w:r>
        <w:rPr>
          <w:rFonts w:ascii="Times New Roman" w:eastAsia="仿宋" w:hAnsi="Times New Roman" w:cs="Times New Roman"/>
          <w:sz w:val="28"/>
          <w:szCs w:val="28"/>
        </w:rPr>
        <w:t>3</w:t>
      </w:r>
      <w:r>
        <w:rPr>
          <w:rFonts w:ascii="Times New Roman" w:eastAsia="仿宋" w:hAnsi="Times New Roman" w:cs="仿宋" w:hint="eastAsia"/>
          <w:sz w:val="28"/>
          <w:szCs w:val="28"/>
        </w:rPr>
        <w:t>．不受理在原有篮球场地上进行改建、扩建的建设用地申报。</w:t>
      </w:r>
    </w:p>
    <w:p w:rsidR="005A78B4" w:rsidRDefault="005A78B4" w:rsidP="00B079E0">
      <w:pPr>
        <w:ind w:firstLineChars="200" w:firstLine="31680"/>
        <w:rPr>
          <w:rFonts w:ascii="Times New Roman" w:eastAsia="仿宋" w:hAnsi="Times New Roman" w:cs="Times New Roman"/>
          <w:sz w:val="28"/>
          <w:szCs w:val="28"/>
        </w:rPr>
      </w:pPr>
      <w:r>
        <w:rPr>
          <w:rFonts w:ascii="Times New Roman" w:eastAsia="仿宋" w:hAnsi="Times New Roman" w:cs="Times New Roman"/>
          <w:sz w:val="28"/>
          <w:szCs w:val="28"/>
        </w:rPr>
        <w:t>4</w:t>
      </w:r>
      <w:r>
        <w:rPr>
          <w:rFonts w:ascii="Times New Roman" w:eastAsia="仿宋" w:hAnsi="Times New Roman" w:cs="仿宋" w:hint="eastAsia"/>
          <w:sz w:val="28"/>
          <w:szCs w:val="28"/>
        </w:rPr>
        <w:t>．请按照项目点条件成熟度排序申报。</w:t>
      </w:r>
    </w:p>
    <w:p w:rsidR="005A78B4" w:rsidRDefault="005A78B4" w:rsidP="00B079E0">
      <w:pPr>
        <w:ind w:firstLineChars="200" w:firstLine="31680"/>
        <w:rPr>
          <w:rFonts w:ascii="Times New Roman" w:eastAsia="仿宋" w:hAnsi="Times New Roman" w:cs="Times New Roman"/>
          <w:sz w:val="28"/>
          <w:szCs w:val="28"/>
        </w:rPr>
      </w:pPr>
      <w:r>
        <w:rPr>
          <w:rFonts w:ascii="Times New Roman" w:eastAsia="仿宋" w:hAnsi="Times New Roman" w:cs="Times New Roman"/>
          <w:sz w:val="28"/>
          <w:szCs w:val="28"/>
        </w:rPr>
        <w:t>5</w:t>
      </w:r>
      <w:r>
        <w:rPr>
          <w:rFonts w:ascii="Times New Roman" w:eastAsia="仿宋" w:hAnsi="Times New Roman" w:cs="仿宋" w:hint="eastAsia"/>
          <w:sz w:val="28"/>
          <w:szCs w:val="28"/>
        </w:rPr>
        <w:t>．须附项目建设用地承诺书。</w:t>
      </w:r>
    </w:p>
    <w:p w:rsidR="005A78B4" w:rsidRDefault="005A78B4">
      <w:pPr>
        <w:ind w:firstLine="645"/>
        <w:rPr>
          <w:rFonts w:ascii="Times New Roman" w:eastAsia="仿宋" w:hAnsi="Times New Roman" w:cs="Times New Roman"/>
          <w:sz w:val="28"/>
          <w:szCs w:val="28"/>
        </w:rPr>
      </w:pPr>
      <w:r>
        <w:rPr>
          <w:rFonts w:ascii="Times New Roman" w:eastAsia="仿宋" w:hAnsi="Times New Roman" w:cs="仿宋" w:hint="eastAsia"/>
          <w:sz w:val="28"/>
          <w:szCs w:val="28"/>
        </w:rPr>
        <w:t xml:space="preserve">　联系人：李境韬，邮箱：</w:t>
      </w:r>
      <w:r>
        <w:rPr>
          <w:rFonts w:ascii="Times New Roman" w:eastAsia="仿宋" w:hAnsi="Times New Roman" w:cs="Times New Roman"/>
          <w:sz w:val="28"/>
          <w:szCs w:val="28"/>
        </w:rPr>
        <w:t>51932672@qq.com</w:t>
      </w:r>
    </w:p>
    <w:p w:rsidR="005A78B4" w:rsidRDefault="005A78B4">
      <w:pPr>
        <w:ind w:firstLine="645"/>
        <w:rPr>
          <w:rFonts w:ascii="Times New Roman" w:eastAsia="仿宋" w:hAnsi="Times New Roman" w:cs="Times New Roman"/>
          <w:sz w:val="28"/>
          <w:szCs w:val="28"/>
        </w:rPr>
      </w:pPr>
      <w:r>
        <w:rPr>
          <w:rFonts w:ascii="Times New Roman" w:eastAsia="仿宋" w:hAnsi="Times New Roman" w:cs="仿宋" w:hint="eastAsia"/>
          <w:sz w:val="28"/>
          <w:szCs w:val="28"/>
        </w:rPr>
        <w:t xml:space="preserve">　联系电话：</w:t>
      </w:r>
      <w:r>
        <w:rPr>
          <w:rFonts w:ascii="Times New Roman" w:eastAsia="仿宋" w:hAnsi="Times New Roman" w:cs="Times New Roman"/>
          <w:sz w:val="28"/>
          <w:szCs w:val="28"/>
        </w:rPr>
        <w:t>87814911</w:t>
      </w:r>
      <w:r>
        <w:rPr>
          <w:rFonts w:ascii="Times New Roman" w:eastAsia="仿宋" w:hAnsi="Times New Roman" w:cs="仿宋" w:hint="eastAsia"/>
          <w:sz w:val="28"/>
          <w:szCs w:val="28"/>
        </w:rPr>
        <w:t>，</w:t>
      </w:r>
      <w:r>
        <w:rPr>
          <w:rFonts w:ascii="Times New Roman" w:eastAsia="仿宋" w:hAnsi="Times New Roman" w:cs="Times New Roman"/>
          <w:sz w:val="28"/>
          <w:szCs w:val="28"/>
        </w:rPr>
        <w:t>13960786686</w:t>
      </w:r>
    </w:p>
    <w:p w:rsidR="005A78B4" w:rsidRDefault="005A78B4">
      <w:pPr>
        <w:rPr>
          <w:rFonts w:ascii="黑体" w:eastAsia="黑体" w:hAnsi="黑体" w:cs="黑体"/>
          <w:sz w:val="32"/>
          <w:szCs w:val="32"/>
        </w:rPr>
      </w:pPr>
      <w:r>
        <w:rPr>
          <w:rFonts w:eastAsia="仿宋_GB2312" w:cs="Times New Roman"/>
          <w:sz w:val="28"/>
          <w:szCs w:val="28"/>
        </w:rPr>
        <w:br w:type="page"/>
      </w:r>
      <w:r>
        <w:rPr>
          <w:rFonts w:ascii="黑体" w:eastAsia="黑体" w:hAnsi="黑体" w:cs="黑体" w:hint="eastAsia"/>
          <w:sz w:val="32"/>
          <w:szCs w:val="32"/>
        </w:rPr>
        <w:t>附件</w:t>
      </w:r>
      <w:r>
        <w:rPr>
          <w:rFonts w:ascii="黑体" w:eastAsia="黑体" w:hAnsi="黑体" w:cs="黑体"/>
          <w:sz w:val="32"/>
          <w:szCs w:val="32"/>
        </w:rPr>
        <w:t>2</w:t>
      </w:r>
    </w:p>
    <w:p w:rsidR="005A78B4" w:rsidRDefault="005A78B4">
      <w:pPr>
        <w:ind w:firstLine="630"/>
        <w:rPr>
          <w:rFonts w:eastAsia="仿宋_GB2312" w:cs="Times New Roman"/>
          <w:sz w:val="32"/>
          <w:szCs w:val="32"/>
        </w:rPr>
      </w:pPr>
    </w:p>
    <w:p w:rsidR="005A78B4" w:rsidRDefault="005A78B4">
      <w:pPr>
        <w:spacing w:line="600" w:lineRule="exact"/>
        <w:jc w:val="center"/>
        <w:rPr>
          <w:rFonts w:ascii="方正小标宋简体" w:eastAsia="方正小标宋简体" w:hAnsi="宋体" w:cs="Times New Roman"/>
          <w:sz w:val="36"/>
          <w:szCs w:val="36"/>
        </w:rPr>
      </w:pPr>
      <w:r>
        <w:rPr>
          <w:rFonts w:ascii="方正小标宋简体" w:eastAsia="方正小标宋简体" w:hAnsi="宋体" w:cs="方正小标宋简体"/>
          <w:sz w:val="36"/>
          <w:szCs w:val="36"/>
        </w:rPr>
        <w:t>2018</w:t>
      </w:r>
      <w:r>
        <w:rPr>
          <w:rFonts w:ascii="方正小标宋简体" w:eastAsia="方正小标宋简体" w:hAnsi="宋体" w:cs="方正小标宋简体" w:hint="eastAsia"/>
          <w:sz w:val="36"/>
          <w:szCs w:val="36"/>
        </w:rPr>
        <w:t>年室内健身房建设项目申报表</w:t>
      </w:r>
    </w:p>
    <w:p w:rsidR="005A78B4" w:rsidRDefault="005A78B4" w:rsidP="00B079E0">
      <w:pPr>
        <w:ind w:firstLineChars="895" w:firstLine="31680"/>
        <w:rPr>
          <w:rFonts w:eastAsia="仿宋_GB2312" w:cs="Times New Roman"/>
          <w:b/>
          <w:bCs/>
          <w:kern w:val="0"/>
          <w:sz w:val="32"/>
          <w:szCs w:val="32"/>
        </w:rPr>
      </w:pPr>
    </w:p>
    <w:p w:rsidR="005A78B4" w:rsidRDefault="005A78B4">
      <w:pPr>
        <w:rPr>
          <w:rFonts w:eastAsia="仿宋_GB2312" w:cs="Times New Roman"/>
          <w:sz w:val="28"/>
          <w:szCs w:val="28"/>
        </w:rPr>
      </w:pPr>
      <w:r>
        <w:rPr>
          <w:rFonts w:eastAsia="仿宋_GB2312"/>
          <w:sz w:val="28"/>
          <w:szCs w:val="28"/>
        </w:rPr>
        <w:t xml:space="preserve"> </w:t>
      </w:r>
      <w:r>
        <w:rPr>
          <w:rFonts w:eastAsia="仿宋_GB2312" w:cs="仿宋_GB2312" w:hint="eastAsia"/>
          <w:sz w:val="28"/>
          <w:szCs w:val="28"/>
        </w:rPr>
        <w:t>设区市（盖章）</w:t>
      </w:r>
      <w:r>
        <w:rPr>
          <w:rFonts w:eastAsia="仿宋_GB2312"/>
          <w:sz w:val="28"/>
          <w:szCs w:val="28"/>
        </w:rPr>
        <w:t xml:space="preserve">       </w:t>
      </w:r>
      <w:r>
        <w:rPr>
          <w:rFonts w:eastAsia="仿宋_GB2312" w:cs="仿宋_GB2312" w:hint="eastAsia"/>
          <w:sz w:val="28"/>
          <w:szCs w:val="28"/>
        </w:rPr>
        <w:t>项目负责人：</w:t>
      </w:r>
      <w:r>
        <w:rPr>
          <w:rFonts w:eastAsia="仿宋_GB2312"/>
          <w:sz w:val="28"/>
          <w:szCs w:val="28"/>
        </w:rPr>
        <w:t xml:space="preserve">              </w:t>
      </w:r>
      <w:r>
        <w:rPr>
          <w:rFonts w:eastAsia="仿宋_GB2312" w:cs="仿宋_GB2312" w:hint="eastAsia"/>
          <w:sz w:val="28"/>
          <w:szCs w:val="28"/>
        </w:rPr>
        <w:t>联系电话：</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5"/>
        <w:gridCol w:w="1579"/>
        <w:gridCol w:w="1897"/>
        <w:gridCol w:w="1888"/>
        <w:gridCol w:w="2569"/>
      </w:tblGrid>
      <w:tr w:rsidR="005A78B4" w:rsidRPr="00EA7E2D">
        <w:trPr>
          <w:trHeight w:val="920"/>
        </w:trPr>
        <w:tc>
          <w:tcPr>
            <w:tcW w:w="995"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序号</w:t>
            </w:r>
          </w:p>
        </w:tc>
        <w:tc>
          <w:tcPr>
            <w:tcW w:w="1579"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县（市、区）</w:t>
            </w:r>
          </w:p>
        </w:tc>
        <w:tc>
          <w:tcPr>
            <w:tcW w:w="1897"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社区</w:t>
            </w:r>
          </w:p>
        </w:tc>
        <w:tc>
          <w:tcPr>
            <w:tcW w:w="1888"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项目负责人</w:t>
            </w:r>
          </w:p>
        </w:tc>
        <w:tc>
          <w:tcPr>
            <w:tcW w:w="2569"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联系电话</w:t>
            </w:r>
          </w:p>
        </w:tc>
      </w:tr>
      <w:tr w:rsidR="005A78B4" w:rsidRPr="00EA7E2D">
        <w:trPr>
          <w:trHeight w:val="445"/>
        </w:trPr>
        <w:tc>
          <w:tcPr>
            <w:tcW w:w="995" w:type="dxa"/>
            <w:vAlign w:val="center"/>
          </w:tcPr>
          <w:p w:rsidR="005A78B4" w:rsidRPr="00EA7E2D" w:rsidRDefault="005A78B4">
            <w:pPr>
              <w:jc w:val="center"/>
              <w:rPr>
                <w:rFonts w:eastAsia="仿宋_GB2312" w:cs="Times New Roman"/>
                <w:b/>
                <w:bCs/>
                <w:sz w:val="32"/>
                <w:szCs w:val="32"/>
              </w:rPr>
            </w:pPr>
          </w:p>
        </w:tc>
        <w:tc>
          <w:tcPr>
            <w:tcW w:w="1579" w:type="dxa"/>
            <w:vAlign w:val="center"/>
          </w:tcPr>
          <w:p w:rsidR="005A78B4" w:rsidRPr="00EA7E2D" w:rsidRDefault="005A78B4">
            <w:pPr>
              <w:jc w:val="center"/>
              <w:rPr>
                <w:rFonts w:eastAsia="仿宋_GB2312" w:cs="Times New Roman"/>
                <w:b/>
                <w:bCs/>
                <w:sz w:val="32"/>
                <w:szCs w:val="32"/>
              </w:rPr>
            </w:pPr>
          </w:p>
        </w:tc>
        <w:tc>
          <w:tcPr>
            <w:tcW w:w="1897" w:type="dxa"/>
            <w:vAlign w:val="center"/>
          </w:tcPr>
          <w:p w:rsidR="005A78B4" w:rsidRPr="00EA7E2D" w:rsidRDefault="005A78B4">
            <w:pPr>
              <w:jc w:val="center"/>
              <w:rPr>
                <w:rFonts w:eastAsia="仿宋_GB2312" w:cs="Times New Roman"/>
                <w:b/>
                <w:bCs/>
                <w:sz w:val="32"/>
                <w:szCs w:val="32"/>
              </w:rPr>
            </w:pPr>
          </w:p>
        </w:tc>
        <w:tc>
          <w:tcPr>
            <w:tcW w:w="1888" w:type="dxa"/>
            <w:vAlign w:val="center"/>
          </w:tcPr>
          <w:p w:rsidR="005A78B4" w:rsidRPr="00EA7E2D" w:rsidRDefault="005A78B4">
            <w:pPr>
              <w:jc w:val="center"/>
              <w:rPr>
                <w:rFonts w:eastAsia="仿宋_GB2312" w:cs="Times New Roman"/>
                <w:b/>
                <w:bCs/>
                <w:sz w:val="32"/>
                <w:szCs w:val="32"/>
              </w:rPr>
            </w:pPr>
          </w:p>
        </w:tc>
        <w:tc>
          <w:tcPr>
            <w:tcW w:w="2569" w:type="dxa"/>
            <w:vAlign w:val="center"/>
          </w:tcPr>
          <w:p w:rsidR="005A78B4" w:rsidRPr="00EA7E2D" w:rsidRDefault="005A78B4">
            <w:pPr>
              <w:jc w:val="center"/>
              <w:rPr>
                <w:rFonts w:eastAsia="仿宋_GB2312" w:cs="Times New Roman"/>
                <w:b/>
                <w:bCs/>
                <w:sz w:val="32"/>
                <w:szCs w:val="32"/>
              </w:rPr>
            </w:pPr>
          </w:p>
        </w:tc>
      </w:tr>
      <w:tr w:rsidR="005A78B4" w:rsidRPr="00EA7E2D">
        <w:tc>
          <w:tcPr>
            <w:tcW w:w="995" w:type="dxa"/>
            <w:vAlign w:val="center"/>
          </w:tcPr>
          <w:p w:rsidR="005A78B4" w:rsidRPr="00EA7E2D" w:rsidRDefault="005A78B4">
            <w:pPr>
              <w:jc w:val="center"/>
              <w:rPr>
                <w:rFonts w:eastAsia="仿宋_GB2312" w:cs="Times New Roman"/>
                <w:b/>
                <w:bCs/>
                <w:sz w:val="32"/>
                <w:szCs w:val="32"/>
              </w:rPr>
            </w:pPr>
          </w:p>
        </w:tc>
        <w:tc>
          <w:tcPr>
            <w:tcW w:w="1579" w:type="dxa"/>
            <w:vAlign w:val="center"/>
          </w:tcPr>
          <w:p w:rsidR="005A78B4" w:rsidRPr="00EA7E2D" w:rsidRDefault="005A78B4">
            <w:pPr>
              <w:jc w:val="center"/>
              <w:rPr>
                <w:rFonts w:eastAsia="仿宋_GB2312" w:cs="Times New Roman"/>
                <w:b/>
                <w:bCs/>
                <w:sz w:val="32"/>
                <w:szCs w:val="32"/>
              </w:rPr>
            </w:pPr>
          </w:p>
        </w:tc>
        <w:tc>
          <w:tcPr>
            <w:tcW w:w="1897" w:type="dxa"/>
            <w:vAlign w:val="center"/>
          </w:tcPr>
          <w:p w:rsidR="005A78B4" w:rsidRPr="00EA7E2D" w:rsidRDefault="005A78B4" w:rsidP="005A78B4">
            <w:pPr>
              <w:ind w:leftChars="377" w:left="31680"/>
              <w:jc w:val="center"/>
              <w:rPr>
                <w:rFonts w:eastAsia="仿宋_GB2312" w:cs="Times New Roman"/>
                <w:b/>
                <w:bCs/>
                <w:sz w:val="32"/>
                <w:szCs w:val="32"/>
              </w:rPr>
            </w:pPr>
          </w:p>
        </w:tc>
        <w:tc>
          <w:tcPr>
            <w:tcW w:w="1888" w:type="dxa"/>
            <w:vAlign w:val="center"/>
          </w:tcPr>
          <w:p w:rsidR="005A78B4" w:rsidRPr="00EA7E2D" w:rsidRDefault="005A78B4">
            <w:pPr>
              <w:jc w:val="center"/>
              <w:rPr>
                <w:rFonts w:eastAsia="仿宋_GB2312" w:cs="Times New Roman"/>
                <w:b/>
                <w:bCs/>
                <w:sz w:val="32"/>
                <w:szCs w:val="32"/>
              </w:rPr>
            </w:pPr>
          </w:p>
        </w:tc>
        <w:tc>
          <w:tcPr>
            <w:tcW w:w="2569" w:type="dxa"/>
            <w:vAlign w:val="center"/>
          </w:tcPr>
          <w:p w:rsidR="005A78B4" w:rsidRPr="00EA7E2D" w:rsidRDefault="005A78B4">
            <w:pPr>
              <w:jc w:val="center"/>
              <w:rPr>
                <w:rFonts w:eastAsia="仿宋_GB2312" w:cs="Times New Roman"/>
                <w:b/>
                <w:bCs/>
                <w:sz w:val="32"/>
                <w:szCs w:val="32"/>
              </w:rPr>
            </w:pPr>
          </w:p>
        </w:tc>
      </w:tr>
      <w:tr w:rsidR="005A78B4" w:rsidRPr="00EA7E2D">
        <w:tc>
          <w:tcPr>
            <w:tcW w:w="995" w:type="dxa"/>
            <w:vAlign w:val="center"/>
          </w:tcPr>
          <w:p w:rsidR="005A78B4" w:rsidRPr="00EA7E2D" w:rsidRDefault="005A78B4">
            <w:pPr>
              <w:jc w:val="center"/>
              <w:rPr>
                <w:rFonts w:eastAsia="仿宋_GB2312" w:cs="Times New Roman"/>
                <w:b/>
                <w:bCs/>
                <w:sz w:val="32"/>
                <w:szCs w:val="32"/>
              </w:rPr>
            </w:pPr>
          </w:p>
        </w:tc>
        <w:tc>
          <w:tcPr>
            <w:tcW w:w="1579" w:type="dxa"/>
            <w:vAlign w:val="center"/>
          </w:tcPr>
          <w:p w:rsidR="005A78B4" w:rsidRPr="00EA7E2D" w:rsidRDefault="005A78B4">
            <w:pPr>
              <w:jc w:val="center"/>
              <w:rPr>
                <w:rFonts w:eastAsia="仿宋_GB2312" w:cs="Times New Roman"/>
                <w:b/>
                <w:bCs/>
                <w:sz w:val="32"/>
                <w:szCs w:val="32"/>
              </w:rPr>
            </w:pPr>
          </w:p>
        </w:tc>
        <w:tc>
          <w:tcPr>
            <w:tcW w:w="1897" w:type="dxa"/>
            <w:vAlign w:val="center"/>
          </w:tcPr>
          <w:p w:rsidR="005A78B4" w:rsidRPr="00EA7E2D" w:rsidRDefault="005A78B4">
            <w:pPr>
              <w:jc w:val="center"/>
              <w:rPr>
                <w:rFonts w:eastAsia="仿宋_GB2312" w:cs="Times New Roman"/>
                <w:b/>
                <w:bCs/>
                <w:sz w:val="32"/>
                <w:szCs w:val="32"/>
              </w:rPr>
            </w:pPr>
          </w:p>
        </w:tc>
        <w:tc>
          <w:tcPr>
            <w:tcW w:w="1888" w:type="dxa"/>
            <w:vAlign w:val="center"/>
          </w:tcPr>
          <w:p w:rsidR="005A78B4" w:rsidRPr="00EA7E2D" w:rsidRDefault="005A78B4">
            <w:pPr>
              <w:jc w:val="center"/>
              <w:rPr>
                <w:rFonts w:eastAsia="仿宋_GB2312" w:cs="Times New Roman"/>
                <w:b/>
                <w:bCs/>
                <w:sz w:val="32"/>
                <w:szCs w:val="32"/>
              </w:rPr>
            </w:pPr>
          </w:p>
        </w:tc>
        <w:tc>
          <w:tcPr>
            <w:tcW w:w="2569" w:type="dxa"/>
            <w:vAlign w:val="center"/>
          </w:tcPr>
          <w:p w:rsidR="005A78B4" w:rsidRPr="00EA7E2D" w:rsidRDefault="005A78B4">
            <w:pPr>
              <w:jc w:val="center"/>
              <w:rPr>
                <w:rFonts w:eastAsia="仿宋_GB2312" w:cs="Times New Roman"/>
                <w:b/>
                <w:bCs/>
                <w:sz w:val="32"/>
                <w:szCs w:val="32"/>
              </w:rPr>
            </w:pPr>
          </w:p>
        </w:tc>
      </w:tr>
      <w:tr w:rsidR="005A78B4" w:rsidRPr="00EA7E2D">
        <w:tc>
          <w:tcPr>
            <w:tcW w:w="995" w:type="dxa"/>
            <w:vAlign w:val="center"/>
          </w:tcPr>
          <w:p w:rsidR="005A78B4" w:rsidRPr="00EA7E2D" w:rsidRDefault="005A78B4">
            <w:pPr>
              <w:jc w:val="center"/>
              <w:rPr>
                <w:rFonts w:eastAsia="仿宋_GB2312" w:cs="Times New Roman"/>
                <w:b/>
                <w:bCs/>
                <w:sz w:val="32"/>
                <w:szCs w:val="32"/>
              </w:rPr>
            </w:pPr>
          </w:p>
        </w:tc>
        <w:tc>
          <w:tcPr>
            <w:tcW w:w="1579" w:type="dxa"/>
            <w:vAlign w:val="center"/>
          </w:tcPr>
          <w:p w:rsidR="005A78B4" w:rsidRPr="00EA7E2D" w:rsidRDefault="005A78B4">
            <w:pPr>
              <w:jc w:val="center"/>
              <w:rPr>
                <w:rFonts w:eastAsia="仿宋_GB2312" w:cs="Times New Roman"/>
                <w:b/>
                <w:bCs/>
                <w:sz w:val="32"/>
                <w:szCs w:val="32"/>
              </w:rPr>
            </w:pPr>
          </w:p>
        </w:tc>
        <w:tc>
          <w:tcPr>
            <w:tcW w:w="1897" w:type="dxa"/>
            <w:vAlign w:val="center"/>
          </w:tcPr>
          <w:p w:rsidR="005A78B4" w:rsidRPr="00EA7E2D" w:rsidRDefault="005A78B4">
            <w:pPr>
              <w:jc w:val="center"/>
              <w:rPr>
                <w:rFonts w:eastAsia="仿宋_GB2312" w:cs="Times New Roman"/>
                <w:b/>
                <w:bCs/>
                <w:sz w:val="32"/>
                <w:szCs w:val="32"/>
              </w:rPr>
            </w:pPr>
          </w:p>
        </w:tc>
        <w:tc>
          <w:tcPr>
            <w:tcW w:w="1888" w:type="dxa"/>
            <w:vAlign w:val="center"/>
          </w:tcPr>
          <w:p w:rsidR="005A78B4" w:rsidRPr="00EA7E2D" w:rsidRDefault="005A78B4">
            <w:pPr>
              <w:jc w:val="center"/>
              <w:rPr>
                <w:rFonts w:eastAsia="仿宋_GB2312" w:cs="Times New Roman"/>
                <w:b/>
                <w:bCs/>
                <w:sz w:val="32"/>
                <w:szCs w:val="32"/>
              </w:rPr>
            </w:pPr>
          </w:p>
        </w:tc>
        <w:tc>
          <w:tcPr>
            <w:tcW w:w="2569" w:type="dxa"/>
            <w:vAlign w:val="center"/>
          </w:tcPr>
          <w:p w:rsidR="005A78B4" w:rsidRPr="00EA7E2D" w:rsidRDefault="005A78B4">
            <w:pPr>
              <w:jc w:val="center"/>
              <w:rPr>
                <w:rFonts w:eastAsia="仿宋_GB2312" w:cs="Times New Roman"/>
                <w:b/>
                <w:bCs/>
                <w:sz w:val="32"/>
                <w:szCs w:val="32"/>
              </w:rPr>
            </w:pPr>
          </w:p>
        </w:tc>
      </w:tr>
      <w:tr w:rsidR="005A78B4" w:rsidRPr="00EA7E2D">
        <w:tc>
          <w:tcPr>
            <w:tcW w:w="995" w:type="dxa"/>
            <w:vAlign w:val="center"/>
          </w:tcPr>
          <w:p w:rsidR="005A78B4" w:rsidRPr="00EA7E2D" w:rsidRDefault="005A78B4">
            <w:pPr>
              <w:jc w:val="center"/>
              <w:rPr>
                <w:rFonts w:eastAsia="仿宋_GB2312" w:cs="Times New Roman"/>
                <w:b/>
                <w:bCs/>
                <w:sz w:val="32"/>
                <w:szCs w:val="32"/>
              </w:rPr>
            </w:pPr>
          </w:p>
        </w:tc>
        <w:tc>
          <w:tcPr>
            <w:tcW w:w="1579" w:type="dxa"/>
            <w:vAlign w:val="center"/>
          </w:tcPr>
          <w:p w:rsidR="005A78B4" w:rsidRPr="00EA7E2D" w:rsidRDefault="005A78B4">
            <w:pPr>
              <w:jc w:val="center"/>
              <w:rPr>
                <w:rFonts w:eastAsia="仿宋_GB2312" w:cs="Times New Roman"/>
                <w:b/>
                <w:bCs/>
                <w:sz w:val="32"/>
                <w:szCs w:val="32"/>
              </w:rPr>
            </w:pPr>
          </w:p>
        </w:tc>
        <w:tc>
          <w:tcPr>
            <w:tcW w:w="1897" w:type="dxa"/>
            <w:vAlign w:val="center"/>
          </w:tcPr>
          <w:p w:rsidR="005A78B4" w:rsidRPr="00EA7E2D" w:rsidRDefault="005A78B4">
            <w:pPr>
              <w:jc w:val="center"/>
              <w:rPr>
                <w:rFonts w:eastAsia="仿宋_GB2312" w:cs="Times New Roman"/>
                <w:b/>
                <w:bCs/>
                <w:sz w:val="32"/>
                <w:szCs w:val="32"/>
              </w:rPr>
            </w:pPr>
          </w:p>
        </w:tc>
        <w:tc>
          <w:tcPr>
            <w:tcW w:w="1888" w:type="dxa"/>
            <w:vAlign w:val="center"/>
          </w:tcPr>
          <w:p w:rsidR="005A78B4" w:rsidRPr="00EA7E2D" w:rsidRDefault="005A78B4">
            <w:pPr>
              <w:jc w:val="center"/>
              <w:rPr>
                <w:rFonts w:eastAsia="仿宋_GB2312" w:cs="Times New Roman"/>
                <w:b/>
                <w:bCs/>
                <w:sz w:val="32"/>
                <w:szCs w:val="32"/>
              </w:rPr>
            </w:pPr>
          </w:p>
        </w:tc>
        <w:tc>
          <w:tcPr>
            <w:tcW w:w="2569" w:type="dxa"/>
            <w:vAlign w:val="center"/>
          </w:tcPr>
          <w:p w:rsidR="005A78B4" w:rsidRPr="00EA7E2D" w:rsidRDefault="005A78B4">
            <w:pPr>
              <w:jc w:val="center"/>
              <w:rPr>
                <w:rFonts w:eastAsia="仿宋_GB2312" w:cs="Times New Roman"/>
                <w:b/>
                <w:bCs/>
                <w:sz w:val="32"/>
                <w:szCs w:val="32"/>
              </w:rPr>
            </w:pPr>
          </w:p>
        </w:tc>
      </w:tr>
      <w:tr w:rsidR="005A78B4" w:rsidRPr="00EA7E2D">
        <w:tc>
          <w:tcPr>
            <w:tcW w:w="995" w:type="dxa"/>
            <w:vAlign w:val="center"/>
          </w:tcPr>
          <w:p w:rsidR="005A78B4" w:rsidRPr="00EA7E2D" w:rsidRDefault="005A78B4">
            <w:pPr>
              <w:jc w:val="center"/>
              <w:rPr>
                <w:rFonts w:eastAsia="仿宋_GB2312" w:cs="Times New Roman"/>
                <w:b/>
                <w:bCs/>
                <w:sz w:val="32"/>
                <w:szCs w:val="32"/>
              </w:rPr>
            </w:pPr>
          </w:p>
        </w:tc>
        <w:tc>
          <w:tcPr>
            <w:tcW w:w="1579" w:type="dxa"/>
            <w:vAlign w:val="center"/>
          </w:tcPr>
          <w:p w:rsidR="005A78B4" w:rsidRPr="00EA7E2D" w:rsidRDefault="005A78B4">
            <w:pPr>
              <w:jc w:val="center"/>
              <w:rPr>
                <w:rFonts w:eastAsia="仿宋_GB2312" w:cs="Times New Roman"/>
                <w:b/>
                <w:bCs/>
                <w:sz w:val="32"/>
                <w:szCs w:val="32"/>
              </w:rPr>
            </w:pPr>
          </w:p>
        </w:tc>
        <w:tc>
          <w:tcPr>
            <w:tcW w:w="1897" w:type="dxa"/>
            <w:vAlign w:val="center"/>
          </w:tcPr>
          <w:p w:rsidR="005A78B4" w:rsidRPr="00EA7E2D" w:rsidRDefault="005A78B4">
            <w:pPr>
              <w:jc w:val="center"/>
              <w:rPr>
                <w:rFonts w:eastAsia="仿宋_GB2312" w:cs="Times New Roman"/>
                <w:b/>
                <w:bCs/>
                <w:sz w:val="32"/>
                <w:szCs w:val="32"/>
              </w:rPr>
            </w:pPr>
          </w:p>
        </w:tc>
        <w:tc>
          <w:tcPr>
            <w:tcW w:w="1888" w:type="dxa"/>
            <w:vAlign w:val="center"/>
          </w:tcPr>
          <w:p w:rsidR="005A78B4" w:rsidRPr="00EA7E2D" w:rsidRDefault="005A78B4">
            <w:pPr>
              <w:jc w:val="center"/>
              <w:rPr>
                <w:rFonts w:eastAsia="仿宋_GB2312" w:cs="Times New Roman"/>
                <w:b/>
                <w:bCs/>
                <w:sz w:val="32"/>
                <w:szCs w:val="32"/>
              </w:rPr>
            </w:pPr>
          </w:p>
        </w:tc>
        <w:tc>
          <w:tcPr>
            <w:tcW w:w="2569" w:type="dxa"/>
            <w:vAlign w:val="center"/>
          </w:tcPr>
          <w:p w:rsidR="005A78B4" w:rsidRPr="00EA7E2D" w:rsidRDefault="005A78B4">
            <w:pPr>
              <w:jc w:val="center"/>
              <w:rPr>
                <w:rFonts w:eastAsia="仿宋_GB2312" w:cs="Times New Roman"/>
                <w:b/>
                <w:bCs/>
                <w:sz w:val="32"/>
                <w:szCs w:val="32"/>
              </w:rPr>
            </w:pPr>
          </w:p>
        </w:tc>
      </w:tr>
      <w:tr w:rsidR="005A78B4" w:rsidRPr="00EA7E2D">
        <w:tc>
          <w:tcPr>
            <w:tcW w:w="995" w:type="dxa"/>
            <w:vAlign w:val="center"/>
          </w:tcPr>
          <w:p w:rsidR="005A78B4" w:rsidRPr="00EA7E2D" w:rsidRDefault="005A78B4">
            <w:pPr>
              <w:jc w:val="center"/>
              <w:rPr>
                <w:rFonts w:eastAsia="仿宋_GB2312" w:cs="Times New Roman"/>
                <w:b/>
                <w:bCs/>
                <w:sz w:val="32"/>
                <w:szCs w:val="32"/>
              </w:rPr>
            </w:pPr>
          </w:p>
        </w:tc>
        <w:tc>
          <w:tcPr>
            <w:tcW w:w="1579" w:type="dxa"/>
            <w:vAlign w:val="center"/>
          </w:tcPr>
          <w:p w:rsidR="005A78B4" w:rsidRPr="00EA7E2D" w:rsidRDefault="005A78B4">
            <w:pPr>
              <w:jc w:val="center"/>
              <w:rPr>
                <w:rFonts w:eastAsia="仿宋_GB2312" w:cs="Times New Roman"/>
                <w:b/>
                <w:bCs/>
                <w:sz w:val="32"/>
                <w:szCs w:val="32"/>
              </w:rPr>
            </w:pPr>
          </w:p>
        </w:tc>
        <w:tc>
          <w:tcPr>
            <w:tcW w:w="1897" w:type="dxa"/>
            <w:vAlign w:val="center"/>
          </w:tcPr>
          <w:p w:rsidR="005A78B4" w:rsidRPr="00EA7E2D" w:rsidRDefault="005A78B4">
            <w:pPr>
              <w:jc w:val="center"/>
              <w:rPr>
                <w:rFonts w:eastAsia="仿宋_GB2312" w:cs="Times New Roman"/>
                <w:b/>
                <w:bCs/>
                <w:sz w:val="32"/>
                <w:szCs w:val="32"/>
              </w:rPr>
            </w:pPr>
          </w:p>
        </w:tc>
        <w:tc>
          <w:tcPr>
            <w:tcW w:w="1888" w:type="dxa"/>
            <w:vAlign w:val="center"/>
          </w:tcPr>
          <w:p w:rsidR="005A78B4" w:rsidRPr="00EA7E2D" w:rsidRDefault="005A78B4">
            <w:pPr>
              <w:jc w:val="center"/>
              <w:rPr>
                <w:rFonts w:eastAsia="仿宋_GB2312" w:cs="Times New Roman"/>
                <w:b/>
                <w:bCs/>
                <w:sz w:val="32"/>
                <w:szCs w:val="32"/>
              </w:rPr>
            </w:pPr>
          </w:p>
        </w:tc>
        <w:tc>
          <w:tcPr>
            <w:tcW w:w="2569" w:type="dxa"/>
            <w:vAlign w:val="center"/>
          </w:tcPr>
          <w:p w:rsidR="005A78B4" w:rsidRPr="00EA7E2D" w:rsidRDefault="005A78B4">
            <w:pPr>
              <w:jc w:val="center"/>
              <w:rPr>
                <w:rFonts w:eastAsia="仿宋_GB2312" w:cs="Times New Roman"/>
                <w:b/>
                <w:bCs/>
                <w:sz w:val="32"/>
                <w:szCs w:val="32"/>
              </w:rPr>
            </w:pPr>
          </w:p>
        </w:tc>
      </w:tr>
      <w:tr w:rsidR="005A78B4" w:rsidRPr="00EA7E2D">
        <w:tc>
          <w:tcPr>
            <w:tcW w:w="995" w:type="dxa"/>
            <w:vAlign w:val="center"/>
          </w:tcPr>
          <w:p w:rsidR="005A78B4" w:rsidRPr="00EA7E2D" w:rsidRDefault="005A78B4">
            <w:pPr>
              <w:jc w:val="center"/>
              <w:rPr>
                <w:rFonts w:eastAsia="仿宋_GB2312" w:cs="Times New Roman"/>
                <w:b/>
                <w:bCs/>
                <w:sz w:val="32"/>
                <w:szCs w:val="32"/>
              </w:rPr>
            </w:pPr>
          </w:p>
        </w:tc>
        <w:tc>
          <w:tcPr>
            <w:tcW w:w="1579" w:type="dxa"/>
            <w:vAlign w:val="center"/>
          </w:tcPr>
          <w:p w:rsidR="005A78B4" w:rsidRPr="00EA7E2D" w:rsidRDefault="005A78B4">
            <w:pPr>
              <w:jc w:val="center"/>
              <w:rPr>
                <w:rFonts w:eastAsia="仿宋_GB2312" w:cs="Times New Roman"/>
                <w:b/>
                <w:bCs/>
                <w:sz w:val="32"/>
                <w:szCs w:val="32"/>
              </w:rPr>
            </w:pPr>
          </w:p>
        </w:tc>
        <w:tc>
          <w:tcPr>
            <w:tcW w:w="1897" w:type="dxa"/>
            <w:vAlign w:val="center"/>
          </w:tcPr>
          <w:p w:rsidR="005A78B4" w:rsidRPr="00EA7E2D" w:rsidRDefault="005A78B4">
            <w:pPr>
              <w:jc w:val="center"/>
              <w:rPr>
                <w:rFonts w:eastAsia="仿宋_GB2312" w:cs="Times New Roman"/>
                <w:b/>
                <w:bCs/>
                <w:sz w:val="32"/>
                <w:szCs w:val="32"/>
              </w:rPr>
            </w:pPr>
          </w:p>
        </w:tc>
        <w:tc>
          <w:tcPr>
            <w:tcW w:w="1888" w:type="dxa"/>
            <w:vAlign w:val="center"/>
          </w:tcPr>
          <w:p w:rsidR="005A78B4" w:rsidRPr="00EA7E2D" w:rsidRDefault="005A78B4">
            <w:pPr>
              <w:jc w:val="center"/>
              <w:rPr>
                <w:rFonts w:eastAsia="仿宋_GB2312" w:cs="Times New Roman"/>
                <w:b/>
                <w:bCs/>
                <w:sz w:val="32"/>
                <w:szCs w:val="32"/>
              </w:rPr>
            </w:pPr>
          </w:p>
        </w:tc>
        <w:tc>
          <w:tcPr>
            <w:tcW w:w="2569" w:type="dxa"/>
            <w:vAlign w:val="center"/>
          </w:tcPr>
          <w:p w:rsidR="005A78B4" w:rsidRPr="00EA7E2D" w:rsidRDefault="005A78B4">
            <w:pPr>
              <w:jc w:val="center"/>
              <w:rPr>
                <w:rFonts w:eastAsia="仿宋_GB2312" w:cs="Times New Roman"/>
                <w:b/>
                <w:bCs/>
                <w:sz w:val="32"/>
                <w:szCs w:val="32"/>
              </w:rPr>
            </w:pPr>
          </w:p>
        </w:tc>
      </w:tr>
    </w:tbl>
    <w:p w:rsidR="005A78B4" w:rsidRDefault="005A78B4">
      <w:pPr>
        <w:rPr>
          <w:rFonts w:ascii="Times New Roman" w:eastAsia="仿宋_GB2312" w:hAnsi="Times New Roman" w:cs="Times New Roman"/>
          <w:sz w:val="28"/>
          <w:szCs w:val="28"/>
        </w:rPr>
      </w:pPr>
      <w:r>
        <w:rPr>
          <w:rFonts w:eastAsia="仿宋_GB2312" w:cs="仿宋_GB2312" w:hint="eastAsia"/>
          <w:sz w:val="28"/>
          <w:szCs w:val="28"/>
        </w:rPr>
        <w:t>注：</w:t>
      </w:r>
      <w:r>
        <w:rPr>
          <w:rFonts w:ascii="Times New Roman" w:eastAsia="仿宋_GB2312" w:hAnsi="Times New Roman" w:cs="Times New Roman"/>
          <w:sz w:val="28"/>
          <w:szCs w:val="28"/>
        </w:rPr>
        <w:t>1</w:t>
      </w:r>
      <w:r>
        <w:rPr>
          <w:rFonts w:ascii="Times New Roman" w:eastAsia="仿宋_GB2312" w:hAnsi="Times New Roman" w:cs="仿宋_GB2312" w:hint="eastAsia"/>
          <w:sz w:val="28"/>
          <w:szCs w:val="28"/>
        </w:rPr>
        <w:t>．</w:t>
      </w:r>
      <w:r>
        <w:rPr>
          <w:rFonts w:ascii="Times New Roman" w:eastAsia="仿宋_GB2312" w:hAnsi="Times New Roman" w:cs="Times New Roman"/>
          <w:sz w:val="28"/>
          <w:szCs w:val="28"/>
        </w:rPr>
        <w:t>3</w:t>
      </w:r>
      <w:r>
        <w:rPr>
          <w:rFonts w:ascii="Times New Roman" w:eastAsia="仿宋_GB2312" w:hAnsi="Times New Roman" w:cs="仿宋_GB2312" w:hint="eastAsia"/>
          <w:sz w:val="28"/>
          <w:szCs w:val="28"/>
        </w:rPr>
        <w:t>月</w:t>
      </w:r>
      <w:r>
        <w:rPr>
          <w:rFonts w:ascii="Times New Roman" w:eastAsia="仿宋_GB2312" w:hAnsi="Times New Roman" w:cs="Times New Roman"/>
          <w:sz w:val="28"/>
          <w:szCs w:val="28"/>
        </w:rPr>
        <w:t>16</w:t>
      </w:r>
      <w:r>
        <w:rPr>
          <w:rFonts w:ascii="Times New Roman" w:eastAsia="仿宋_GB2312" w:hAnsi="Times New Roman" w:cs="仿宋_GB2312" w:hint="eastAsia"/>
          <w:sz w:val="28"/>
          <w:szCs w:val="28"/>
        </w:rPr>
        <w:t>日前将申报表汇总后报至省局群体处。</w:t>
      </w:r>
    </w:p>
    <w:p w:rsidR="005A78B4" w:rsidRDefault="005A78B4" w:rsidP="00B079E0">
      <w:pPr>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仿宋_GB2312" w:hint="eastAsia"/>
          <w:sz w:val="28"/>
          <w:szCs w:val="28"/>
        </w:rPr>
        <w:t>．各申报单位必需附上实地建设用地的全景照片。</w:t>
      </w:r>
    </w:p>
    <w:p w:rsidR="005A78B4" w:rsidRDefault="005A78B4" w:rsidP="00B079E0">
      <w:pPr>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仿宋_GB2312" w:hint="eastAsia"/>
          <w:sz w:val="28"/>
          <w:szCs w:val="28"/>
        </w:rPr>
        <w:t>．请按照项目点条件成熟度排序申报。</w:t>
      </w:r>
    </w:p>
    <w:p w:rsidR="005A78B4" w:rsidRDefault="005A78B4">
      <w:pPr>
        <w:ind w:firstLine="630"/>
        <w:rPr>
          <w:rFonts w:ascii="Times New Roman" w:eastAsia="仿宋_GB2312" w:hAnsi="Times New Roman" w:cs="Times New Roman"/>
          <w:sz w:val="28"/>
          <w:szCs w:val="28"/>
        </w:rPr>
      </w:pPr>
    </w:p>
    <w:p w:rsidR="005A78B4" w:rsidRDefault="005A78B4">
      <w:pPr>
        <w:ind w:firstLine="645"/>
        <w:rPr>
          <w:rFonts w:ascii="Times New Roman" w:eastAsia="仿宋_GB2312" w:hAnsi="Times New Roman" w:cs="Times New Roman"/>
          <w:sz w:val="28"/>
          <w:szCs w:val="28"/>
        </w:rPr>
      </w:pPr>
      <w:r>
        <w:rPr>
          <w:rFonts w:ascii="Times New Roman" w:eastAsia="仿宋_GB2312" w:hAnsi="Times New Roman" w:cs="仿宋_GB2312" w:hint="eastAsia"/>
          <w:sz w:val="28"/>
          <w:szCs w:val="28"/>
        </w:rPr>
        <w:t>联系人：李境韬，邮箱：</w:t>
      </w:r>
      <w:r>
        <w:rPr>
          <w:rFonts w:ascii="Times New Roman" w:eastAsia="仿宋_GB2312" w:hAnsi="Times New Roman" w:cs="Times New Roman"/>
          <w:sz w:val="28"/>
          <w:szCs w:val="28"/>
        </w:rPr>
        <w:t>51932672@qq.com</w:t>
      </w:r>
    </w:p>
    <w:p w:rsidR="005A78B4" w:rsidRDefault="005A78B4">
      <w:pPr>
        <w:ind w:firstLine="645"/>
        <w:rPr>
          <w:rFonts w:ascii="Times New Roman" w:eastAsia="仿宋_GB2312" w:hAnsi="Times New Roman" w:cs="Times New Roman"/>
          <w:sz w:val="28"/>
          <w:szCs w:val="28"/>
        </w:rPr>
      </w:pPr>
      <w:r>
        <w:rPr>
          <w:rFonts w:ascii="Times New Roman" w:eastAsia="仿宋_GB2312" w:hAnsi="Times New Roman" w:cs="仿宋_GB2312" w:hint="eastAsia"/>
          <w:sz w:val="28"/>
          <w:szCs w:val="28"/>
        </w:rPr>
        <w:t>联系电话：</w:t>
      </w:r>
      <w:r>
        <w:rPr>
          <w:rFonts w:ascii="Times New Roman" w:eastAsia="仿宋_GB2312" w:hAnsi="Times New Roman" w:cs="Times New Roman"/>
          <w:sz w:val="28"/>
          <w:szCs w:val="28"/>
        </w:rPr>
        <w:t>87814911</w:t>
      </w:r>
      <w:r>
        <w:rPr>
          <w:rFonts w:ascii="Times New Roman" w:eastAsia="仿宋_GB2312" w:hAnsi="Times New Roman" w:cs="仿宋_GB2312" w:hint="eastAsia"/>
          <w:sz w:val="28"/>
          <w:szCs w:val="28"/>
        </w:rPr>
        <w:t>，</w:t>
      </w:r>
      <w:r>
        <w:rPr>
          <w:rFonts w:ascii="Times New Roman" w:eastAsia="仿宋_GB2312" w:hAnsi="Times New Roman" w:cs="Times New Roman"/>
          <w:sz w:val="28"/>
          <w:szCs w:val="28"/>
        </w:rPr>
        <w:t>13960786686</w:t>
      </w:r>
    </w:p>
    <w:p w:rsidR="005A78B4" w:rsidRDefault="005A78B4">
      <w:pPr>
        <w:rPr>
          <w:rFonts w:ascii="黑体" w:eastAsia="黑体" w:hAnsi="黑体" w:cs="黑体"/>
          <w:sz w:val="32"/>
          <w:szCs w:val="32"/>
        </w:rPr>
      </w:pPr>
      <w:r>
        <w:rPr>
          <w:rFonts w:ascii="黑体" w:eastAsia="黑体" w:hAnsi="黑体" w:cs="Times New Roman"/>
          <w:sz w:val="32"/>
          <w:szCs w:val="32"/>
        </w:rPr>
        <w:br w:type="page"/>
      </w:r>
      <w:r>
        <w:rPr>
          <w:rFonts w:ascii="黑体" w:eastAsia="黑体" w:hAnsi="黑体" w:cs="黑体" w:hint="eastAsia"/>
          <w:sz w:val="32"/>
          <w:szCs w:val="32"/>
        </w:rPr>
        <w:t>附件</w:t>
      </w:r>
      <w:r>
        <w:rPr>
          <w:rFonts w:ascii="黑体" w:eastAsia="黑体" w:hAnsi="黑体" w:cs="黑体"/>
          <w:sz w:val="32"/>
          <w:szCs w:val="32"/>
        </w:rPr>
        <w:t>3</w:t>
      </w:r>
    </w:p>
    <w:p w:rsidR="005A78B4" w:rsidRDefault="005A78B4">
      <w:pPr>
        <w:ind w:firstLine="630"/>
        <w:rPr>
          <w:rFonts w:eastAsia="仿宋_GB2312" w:cs="Times New Roman"/>
          <w:sz w:val="32"/>
          <w:szCs w:val="32"/>
        </w:rPr>
      </w:pPr>
    </w:p>
    <w:p w:rsidR="005A78B4" w:rsidRDefault="005A78B4">
      <w:pPr>
        <w:spacing w:line="600" w:lineRule="exact"/>
        <w:jc w:val="center"/>
        <w:rPr>
          <w:rFonts w:ascii="方正小标宋简体" w:eastAsia="方正小标宋简体" w:hAnsi="宋体" w:cs="Times New Roman"/>
          <w:sz w:val="36"/>
          <w:szCs w:val="36"/>
        </w:rPr>
      </w:pPr>
      <w:r>
        <w:rPr>
          <w:rFonts w:ascii="方正小标宋简体" w:eastAsia="方正小标宋简体" w:hAnsi="宋体" w:cs="方正小标宋简体"/>
          <w:sz w:val="36"/>
          <w:szCs w:val="36"/>
        </w:rPr>
        <w:t>2018</w:t>
      </w:r>
      <w:r>
        <w:rPr>
          <w:rFonts w:ascii="方正小标宋简体" w:eastAsia="方正小标宋简体" w:hAnsi="宋体" w:cs="方正小标宋简体" w:hint="eastAsia"/>
          <w:sz w:val="36"/>
          <w:szCs w:val="36"/>
        </w:rPr>
        <w:t>年笼式足球场建设项目申报表</w:t>
      </w:r>
    </w:p>
    <w:p w:rsidR="005A78B4" w:rsidRDefault="005A78B4" w:rsidP="00B079E0">
      <w:pPr>
        <w:ind w:firstLineChars="895" w:firstLine="31680"/>
        <w:rPr>
          <w:rFonts w:eastAsia="仿宋_GB2312" w:cs="Times New Roman"/>
          <w:b/>
          <w:bCs/>
          <w:kern w:val="0"/>
          <w:sz w:val="32"/>
          <w:szCs w:val="32"/>
        </w:rPr>
      </w:pPr>
    </w:p>
    <w:p w:rsidR="005A78B4" w:rsidRDefault="005A78B4">
      <w:pPr>
        <w:rPr>
          <w:rFonts w:eastAsia="仿宋_GB2312" w:cs="Times New Roman"/>
          <w:sz w:val="28"/>
          <w:szCs w:val="28"/>
        </w:rPr>
      </w:pPr>
      <w:r>
        <w:rPr>
          <w:rFonts w:eastAsia="仿宋_GB2312"/>
          <w:sz w:val="28"/>
          <w:szCs w:val="28"/>
        </w:rPr>
        <w:t xml:space="preserve"> </w:t>
      </w:r>
      <w:r>
        <w:rPr>
          <w:rFonts w:eastAsia="仿宋_GB2312" w:cs="仿宋_GB2312" w:hint="eastAsia"/>
          <w:sz w:val="28"/>
          <w:szCs w:val="28"/>
        </w:rPr>
        <w:t>设区市（盖章）</w:t>
      </w:r>
      <w:r>
        <w:rPr>
          <w:rFonts w:eastAsia="仿宋_GB2312"/>
          <w:sz w:val="28"/>
          <w:szCs w:val="28"/>
        </w:rPr>
        <w:t xml:space="preserve">       </w:t>
      </w:r>
      <w:r>
        <w:rPr>
          <w:rFonts w:eastAsia="仿宋_GB2312" w:cs="仿宋_GB2312" w:hint="eastAsia"/>
          <w:sz w:val="28"/>
          <w:szCs w:val="28"/>
        </w:rPr>
        <w:t>项目负责人：</w:t>
      </w:r>
      <w:r>
        <w:rPr>
          <w:rFonts w:eastAsia="仿宋_GB2312"/>
          <w:sz w:val="28"/>
          <w:szCs w:val="28"/>
        </w:rPr>
        <w:t xml:space="preserve">       </w:t>
      </w:r>
      <w:r>
        <w:rPr>
          <w:rFonts w:eastAsia="仿宋_GB2312" w:cs="仿宋_GB2312" w:hint="eastAsia"/>
          <w:sz w:val="28"/>
          <w:szCs w:val="28"/>
        </w:rPr>
        <w:t>联系电话：</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5"/>
        <w:gridCol w:w="1579"/>
        <w:gridCol w:w="1897"/>
        <w:gridCol w:w="1888"/>
        <w:gridCol w:w="2569"/>
      </w:tblGrid>
      <w:tr w:rsidR="005A78B4" w:rsidRPr="00EA7E2D">
        <w:trPr>
          <w:trHeight w:val="920"/>
        </w:trPr>
        <w:tc>
          <w:tcPr>
            <w:tcW w:w="995"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序号</w:t>
            </w:r>
          </w:p>
        </w:tc>
        <w:tc>
          <w:tcPr>
            <w:tcW w:w="1579"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县（市、区）</w:t>
            </w:r>
          </w:p>
        </w:tc>
        <w:tc>
          <w:tcPr>
            <w:tcW w:w="1897"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社区</w:t>
            </w:r>
          </w:p>
        </w:tc>
        <w:tc>
          <w:tcPr>
            <w:tcW w:w="1888"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项目负责人</w:t>
            </w:r>
          </w:p>
        </w:tc>
        <w:tc>
          <w:tcPr>
            <w:tcW w:w="2569"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联系电话</w:t>
            </w:r>
          </w:p>
        </w:tc>
      </w:tr>
      <w:tr w:rsidR="005A78B4" w:rsidRPr="00EA7E2D">
        <w:trPr>
          <w:trHeight w:val="445"/>
        </w:trPr>
        <w:tc>
          <w:tcPr>
            <w:tcW w:w="995" w:type="dxa"/>
            <w:vAlign w:val="center"/>
          </w:tcPr>
          <w:p w:rsidR="005A78B4" w:rsidRPr="00EA7E2D" w:rsidRDefault="005A78B4">
            <w:pPr>
              <w:jc w:val="center"/>
              <w:rPr>
                <w:rFonts w:eastAsia="仿宋_GB2312" w:cs="Times New Roman"/>
                <w:b/>
                <w:bCs/>
                <w:sz w:val="32"/>
                <w:szCs w:val="32"/>
              </w:rPr>
            </w:pPr>
          </w:p>
        </w:tc>
        <w:tc>
          <w:tcPr>
            <w:tcW w:w="1579" w:type="dxa"/>
            <w:vAlign w:val="center"/>
          </w:tcPr>
          <w:p w:rsidR="005A78B4" w:rsidRPr="00EA7E2D" w:rsidRDefault="005A78B4">
            <w:pPr>
              <w:jc w:val="center"/>
              <w:rPr>
                <w:rFonts w:eastAsia="仿宋_GB2312" w:cs="Times New Roman"/>
                <w:b/>
                <w:bCs/>
                <w:sz w:val="32"/>
                <w:szCs w:val="32"/>
              </w:rPr>
            </w:pPr>
          </w:p>
        </w:tc>
        <w:tc>
          <w:tcPr>
            <w:tcW w:w="1897" w:type="dxa"/>
            <w:vAlign w:val="center"/>
          </w:tcPr>
          <w:p w:rsidR="005A78B4" w:rsidRPr="00EA7E2D" w:rsidRDefault="005A78B4">
            <w:pPr>
              <w:jc w:val="center"/>
              <w:rPr>
                <w:rFonts w:eastAsia="仿宋_GB2312" w:cs="Times New Roman"/>
                <w:b/>
                <w:bCs/>
                <w:sz w:val="32"/>
                <w:szCs w:val="32"/>
              </w:rPr>
            </w:pPr>
          </w:p>
        </w:tc>
        <w:tc>
          <w:tcPr>
            <w:tcW w:w="1888" w:type="dxa"/>
            <w:vAlign w:val="center"/>
          </w:tcPr>
          <w:p w:rsidR="005A78B4" w:rsidRPr="00EA7E2D" w:rsidRDefault="005A78B4">
            <w:pPr>
              <w:jc w:val="center"/>
              <w:rPr>
                <w:rFonts w:eastAsia="仿宋_GB2312" w:cs="Times New Roman"/>
                <w:b/>
                <w:bCs/>
                <w:sz w:val="32"/>
                <w:szCs w:val="32"/>
              </w:rPr>
            </w:pPr>
          </w:p>
        </w:tc>
        <w:tc>
          <w:tcPr>
            <w:tcW w:w="2569" w:type="dxa"/>
            <w:vAlign w:val="center"/>
          </w:tcPr>
          <w:p w:rsidR="005A78B4" w:rsidRPr="00EA7E2D" w:rsidRDefault="005A78B4">
            <w:pPr>
              <w:jc w:val="center"/>
              <w:rPr>
                <w:rFonts w:eastAsia="仿宋_GB2312" w:cs="Times New Roman"/>
                <w:b/>
                <w:bCs/>
                <w:sz w:val="32"/>
                <w:szCs w:val="32"/>
              </w:rPr>
            </w:pPr>
          </w:p>
        </w:tc>
      </w:tr>
      <w:tr w:rsidR="005A78B4" w:rsidRPr="00EA7E2D">
        <w:tc>
          <w:tcPr>
            <w:tcW w:w="995" w:type="dxa"/>
            <w:vAlign w:val="center"/>
          </w:tcPr>
          <w:p w:rsidR="005A78B4" w:rsidRPr="00EA7E2D" w:rsidRDefault="005A78B4">
            <w:pPr>
              <w:jc w:val="center"/>
              <w:rPr>
                <w:rFonts w:eastAsia="仿宋_GB2312" w:cs="Times New Roman"/>
                <w:b/>
                <w:bCs/>
                <w:sz w:val="32"/>
                <w:szCs w:val="32"/>
              </w:rPr>
            </w:pPr>
          </w:p>
        </w:tc>
        <w:tc>
          <w:tcPr>
            <w:tcW w:w="1579" w:type="dxa"/>
            <w:vAlign w:val="center"/>
          </w:tcPr>
          <w:p w:rsidR="005A78B4" w:rsidRPr="00EA7E2D" w:rsidRDefault="005A78B4">
            <w:pPr>
              <w:jc w:val="center"/>
              <w:rPr>
                <w:rFonts w:eastAsia="仿宋_GB2312" w:cs="Times New Roman"/>
                <w:b/>
                <w:bCs/>
                <w:sz w:val="32"/>
                <w:szCs w:val="32"/>
              </w:rPr>
            </w:pPr>
          </w:p>
        </w:tc>
        <w:tc>
          <w:tcPr>
            <w:tcW w:w="1897" w:type="dxa"/>
            <w:vAlign w:val="center"/>
          </w:tcPr>
          <w:p w:rsidR="005A78B4" w:rsidRPr="00EA7E2D" w:rsidRDefault="005A78B4">
            <w:pPr>
              <w:jc w:val="center"/>
              <w:rPr>
                <w:rFonts w:eastAsia="仿宋_GB2312" w:cs="Times New Roman"/>
                <w:b/>
                <w:bCs/>
                <w:sz w:val="32"/>
                <w:szCs w:val="32"/>
              </w:rPr>
            </w:pPr>
          </w:p>
        </w:tc>
        <w:tc>
          <w:tcPr>
            <w:tcW w:w="1888" w:type="dxa"/>
            <w:vAlign w:val="center"/>
          </w:tcPr>
          <w:p w:rsidR="005A78B4" w:rsidRPr="00EA7E2D" w:rsidRDefault="005A78B4">
            <w:pPr>
              <w:jc w:val="center"/>
              <w:rPr>
                <w:rFonts w:eastAsia="仿宋_GB2312" w:cs="Times New Roman"/>
                <w:b/>
                <w:bCs/>
                <w:sz w:val="32"/>
                <w:szCs w:val="32"/>
              </w:rPr>
            </w:pPr>
          </w:p>
        </w:tc>
        <w:tc>
          <w:tcPr>
            <w:tcW w:w="2569" w:type="dxa"/>
            <w:vAlign w:val="center"/>
          </w:tcPr>
          <w:p w:rsidR="005A78B4" w:rsidRPr="00EA7E2D" w:rsidRDefault="005A78B4">
            <w:pPr>
              <w:jc w:val="center"/>
              <w:rPr>
                <w:rFonts w:eastAsia="仿宋_GB2312" w:cs="Times New Roman"/>
                <w:b/>
                <w:bCs/>
                <w:sz w:val="32"/>
                <w:szCs w:val="32"/>
              </w:rPr>
            </w:pPr>
          </w:p>
        </w:tc>
      </w:tr>
      <w:tr w:rsidR="005A78B4" w:rsidRPr="00EA7E2D">
        <w:tc>
          <w:tcPr>
            <w:tcW w:w="995" w:type="dxa"/>
            <w:vAlign w:val="center"/>
          </w:tcPr>
          <w:p w:rsidR="005A78B4" w:rsidRPr="00EA7E2D" w:rsidRDefault="005A78B4">
            <w:pPr>
              <w:jc w:val="center"/>
              <w:rPr>
                <w:rFonts w:eastAsia="仿宋_GB2312" w:cs="Times New Roman"/>
                <w:b/>
                <w:bCs/>
                <w:sz w:val="32"/>
                <w:szCs w:val="32"/>
              </w:rPr>
            </w:pPr>
          </w:p>
        </w:tc>
        <w:tc>
          <w:tcPr>
            <w:tcW w:w="1579" w:type="dxa"/>
            <w:vAlign w:val="center"/>
          </w:tcPr>
          <w:p w:rsidR="005A78B4" w:rsidRPr="00EA7E2D" w:rsidRDefault="005A78B4">
            <w:pPr>
              <w:jc w:val="center"/>
              <w:rPr>
                <w:rFonts w:eastAsia="仿宋_GB2312" w:cs="Times New Roman"/>
                <w:b/>
                <w:bCs/>
                <w:sz w:val="32"/>
                <w:szCs w:val="32"/>
              </w:rPr>
            </w:pPr>
          </w:p>
        </w:tc>
        <w:tc>
          <w:tcPr>
            <w:tcW w:w="1897" w:type="dxa"/>
            <w:vAlign w:val="center"/>
          </w:tcPr>
          <w:p w:rsidR="005A78B4" w:rsidRPr="00EA7E2D" w:rsidRDefault="005A78B4">
            <w:pPr>
              <w:jc w:val="center"/>
              <w:rPr>
                <w:rFonts w:eastAsia="仿宋_GB2312" w:cs="Times New Roman"/>
                <w:b/>
                <w:bCs/>
                <w:sz w:val="32"/>
                <w:szCs w:val="32"/>
              </w:rPr>
            </w:pPr>
          </w:p>
        </w:tc>
        <w:tc>
          <w:tcPr>
            <w:tcW w:w="1888" w:type="dxa"/>
            <w:vAlign w:val="center"/>
          </w:tcPr>
          <w:p w:rsidR="005A78B4" w:rsidRPr="00EA7E2D" w:rsidRDefault="005A78B4">
            <w:pPr>
              <w:jc w:val="center"/>
              <w:rPr>
                <w:rFonts w:eastAsia="仿宋_GB2312" w:cs="Times New Roman"/>
                <w:b/>
                <w:bCs/>
                <w:sz w:val="32"/>
                <w:szCs w:val="32"/>
              </w:rPr>
            </w:pPr>
          </w:p>
        </w:tc>
        <w:tc>
          <w:tcPr>
            <w:tcW w:w="2569" w:type="dxa"/>
            <w:vAlign w:val="center"/>
          </w:tcPr>
          <w:p w:rsidR="005A78B4" w:rsidRPr="00EA7E2D" w:rsidRDefault="005A78B4">
            <w:pPr>
              <w:jc w:val="center"/>
              <w:rPr>
                <w:rFonts w:eastAsia="仿宋_GB2312" w:cs="Times New Roman"/>
                <w:b/>
                <w:bCs/>
                <w:sz w:val="32"/>
                <w:szCs w:val="32"/>
              </w:rPr>
            </w:pPr>
          </w:p>
        </w:tc>
      </w:tr>
      <w:tr w:rsidR="005A78B4" w:rsidRPr="00EA7E2D">
        <w:tc>
          <w:tcPr>
            <w:tcW w:w="995" w:type="dxa"/>
            <w:vAlign w:val="center"/>
          </w:tcPr>
          <w:p w:rsidR="005A78B4" w:rsidRPr="00EA7E2D" w:rsidRDefault="005A78B4">
            <w:pPr>
              <w:jc w:val="center"/>
              <w:rPr>
                <w:rFonts w:eastAsia="仿宋_GB2312" w:cs="Times New Roman"/>
                <w:b/>
                <w:bCs/>
                <w:sz w:val="32"/>
                <w:szCs w:val="32"/>
              </w:rPr>
            </w:pPr>
          </w:p>
        </w:tc>
        <w:tc>
          <w:tcPr>
            <w:tcW w:w="1579" w:type="dxa"/>
            <w:vAlign w:val="center"/>
          </w:tcPr>
          <w:p w:rsidR="005A78B4" w:rsidRPr="00EA7E2D" w:rsidRDefault="005A78B4">
            <w:pPr>
              <w:jc w:val="center"/>
              <w:rPr>
                <w:rFonts w:eastAsia="仿宋_GB2312" w:cs="Times New Roman"/>
                <w:b/>
                <w:bCs/>
                <w:sz w:val="32"/>
                <w:szCs w:val="32"/>
              </w:rPr>
            </w:pPr>
          </w:p>
        </w:tc>
        <w:tc>
          <w:tcPr>
            <w:tcW w:w="1897" w:type="dxa"/>
            <w:vAlign w:val="center"/>
          </w:tcPr>
          <w:p w:rsidR="005A78B4" w:rsidRPr="00EA7E2D" w:rsidRDefault="005A78B4">
            <w:pPr>
              <w:jc w:val="center"/>
              <w:rPr>
                <w:rFonts w:eastAsia="仿宋_GB2312" w:cs="Times New Roman"/>
                <w:b/>
                <w:bCs/>
                <w:sz w:val="32"/>
                <w:szCs w:val="32"/>
              </w:rPr>
            </w:pPr>
          </w:p>
        </w:tc>
        <w:tc>
          <w:tcPr>
            <w:tcW w:w="1888" w:type="dxa"/>
            <w:vAlign w:val="center"/>
          </w:tcPr>
          <w:p w:rsidR="005A78B4" w:rsidRPr="00EA7E2D" w:rsidRDefault="005A78B4">
            <w:pPr>
              <w:jc w:val="center"/>
              <w:rPr>
                <w:rFonts w:eastAsia="仿宋_GB2312" w:cs="Times New Roman"/>
                <w:b/>
                <w:bCs/>
                <w:sz w:val="32"/>
                <w:szCs w:val="32"/>
              </w:rPr>
            </w:pPr>
          </w:p>
        </w:tc>
        <w:tc>
          <w:tcPr>
            <w:tcW w:w="2569" w:type="dxa"/>
            <w:vAlign w:val="center"/>
          </w:tcPr>
          <w:p w:rsidR="005A78B4" w:rsidRPr="00EA7E2D" w:rsidRDefault="005A78B4">
            <w:pPr>
              <w:jc w:val="center"/>
              <w:rPr>
                <w:rFonts w:eastAsia="仿宋_GB2312" w:cs="Times New Roman"/>
                <w:b/>
                <w:bCs/>
                <w:sz w:val="32"/>
                <w:szCs w:val="32"/>
              </w:rPr>
            </w:pPr>
          </w:p>
        </w:tc>
      </w:tr>
      <w:tr w:rsidR="005A78B4" w:rsidRPr="00EA7E2D">
        <w:tc>
          <w:tcPr>
            <w:tcW w:w="995" w:type="dxa"/>
            <w:vAlign w:val="center"/>
          </w:tcPr>
          <w:p w:rsidR="005A78B4" w:rsidRPr="00EA7E2D" w:rsidRDefault="005A78B4">
            <w:pPr>
              <w:jc w:val="center"/>
              <w:rPr>
                <w:rFonts w:eastAsia="仿宋_GB2312" w:cs="Times New Roman"/>
                <w:b/>
                <w:bCs/>
                <w:sz w:val="32"/>
                <w:szCs w:val="32"/>
              </w:rPr>
            </w:pPr>
          </w:p>
        </w:tc>
        <w:tc>
          <w:tcPr>
            <w:tcW w:w="1579" w:type="dxa"/>
            <w:vAlign w:val="center"/>
          </w:tcPr>
          <w:p w:rsidR="005A78B4" w:rsidRPr="00EA7E2D" w:rsidRDefault="005A78B4">
            <w:pPr>
              <w:jc w:val="center"/>
              <w:rPr>
                <w:rFonts w:eastAsia="仿宋_GB2312" w:cs="Times New Roman"/>
                <w:b/>
                <w:bCs/>
                <w:sz w:val="32"/>
                <w:szCs w:val="32"/>
              </w:rPr>
            </w:pPr>
          </w:p>
        </w:tc>
        <w:tc>
          <w:tcPr>
            <w:tcW w:w="1897" w:type="dxa"/>
            <w:vAlign w:val="center"/>
          </w:tcPr>
          <w:p w:rsidR="005A78B4" w:rsidRPr="00EA7E2D" w:rsidRDefault="005A78B4">
            <w:pPr>
              <w:jc w:val="center"/>
              <w:rPr>
                <w:rFonts w:eastAsia="仿宋_GB2312" w:cs="Times New Roman"/>
                <w:b/>
                <w:bCs/>
                <w:sz w:val="32"/>
                <w:szCs w:val="32"/>
              </w:rPr>
            </w:pPr>
          </w:p>
        </w:tc>
        <w:tc>
          <w:tcPr>
            <w:tcW w:w="1888" w:type="dxa"/>
            <w:vAlign w:val="center"/>
          </w:tcPr>
          <w:p w:rsidR="005A78B4" w:rsidRPr="00EA7E2D" w:rsidRDefault="005A78B4">
            <w:pPr>
              <w:jc w:val="center"/>
              <w:rPr>
                <w:rFonts w:eastAsia="仿宋_GB2312" w:cs="Times New Roman"/>
                <w:b/>
                <w:bCs/>
                <w:sz w:val="32"/>
                <w:szCs w:val="32"/>
              </w:rPr>
            </w:pPr>
          </w:p>
        </w:tc>
        <w:tc>
          <w:tcPr>
            <w:tcW w:w="2569" w:type="dxa"/>
            <w:vAlign w:val="center"/>
          </w:tcPr>
          <w:p w:rsidR="005A78B4" w:rsidRPr="00EA7E2D" w:rsidRDefault="005A78B4">
            <w:pPr>
              <w:jc w:val="center"/>
              <w:rPr>
                <w:rFonts w:eastAsia="仿宋_GB2312" w:cs="Times New Roman"/>
                <w:b/>
                <w:bCs/>
                <w:sz w:val="32"/>
                <w:szCs w:val="32"/>
              </w:rPr>
            </w:pPr>
          </w:p>
        </w:tc>
      </w:tr>
      <w:tr w:rsidR="005A78B4" w:rsidRPr="00EA7E2D">
        <w:tc>
          <w:tcPr>
            <w:tcW w:w="995" w:type="dxa"/>
            <w:vAlign w:val="center"/>
          </w:tcPr>
          <w:p w:rsidR="005A78B4" w:rsidRPr="00EA7E2D" w:rsidRDefault="005A78B4">
            <w:pPr>
              <w:jc w:val="center"/>
              <w:rPr>
                <w:rFonts w:eastAsia="仿宋_GB2312" w:cs="Times New Roman"/>
                <w:b/>
                <w:bCs/>
                <w:sz w:val="32"/>
                <w:szCs w:val="32"/>
              </w:rPr>
            </w:pPr>
          </w:p>
        </w:tc>
        <w:tc>
          <w:tcPr>
            <w:tcW w:w="1579" w:type="dxa"/>
            <w:vAlign w:val="center"/>
          </w:tcPr>
          <w:p w:rsidR="005A78B4" w:rsidRPr="00EA7E2D" w:rsidRDefault="005A78B4">
            <w:pPr>
              <w:jc w:val="center"/>
              <w:rPr>
                <w:rFonts w:eastAsia="仿宋_GB2312" w:cs="Times New Roman"/>
                <w:b/>
                <w:bCs/>
                <w:sz w:val="32"/>
                <w:szCs w:val="32"/>
              </w:rPr>
            </w:pPr>
          </w:p>
        </w:tc>
        <w:tc>
          <w:tcPr>
            <w:tcW w:w="1897" w:type="dxa"/>
            <w:vAlign w:val="center"/>
          </w:tcPr>
          <w:p w:rsidR="005A78B4" w:rsidRPr="00EA7E2D" w:rsidRDefault="005A78B4">
            <w:pPr>
              <w:jc w:val="center"/>
              <w:rPr>
                <w:rFonts w:eastAsia="仿宋_GB2312" w:cs="Times New Roman"/>
                <w:b/>
                <w:bCs/>
                <w:sz w:val="32"/>
                <w:szCs w:val="32"/>
              </w:rPr>
            </w:pPr>
          </w:p>
        </w:tc>
        <w:tc>
          <w:tcPr>
            <w:tcW w:w="1888" w:type="dxa"/>
            <w:vAlign w:val="center"/>
          </w:tcPr>
          <w:p w:rsidR="005A78B4" w:rsidRPr="00EA7E2D" w:rsidRDefault="005A78B4">
            <w:pPr>
              <w:jc w:val="center"/>
              <w:rPr>
                <w:rFonts w:eastAsia="仿宋_GB2312" w:cs="Times New Roman"/>
                <w:b/>
                <w:bCs/>
                <w:sz w:val="32"/>
                <w:szCs w:val="32"/>
              </w:rPr>
            </w:pPr>
          </w:p>
        </w:tc>
        <w:tc>
          <w:tcPr>
            <w:tcW w:w="2569" w:type="dxa"/>
            <w:vAlign w:val="center"/>
          </w:tcPr>
          <w:p w:rsidR="005A78B4" w:rsidRPr="00EA7E2D" w:rsidRDefault="005A78B4">
            <w:pPr>
              <w:jc w:val="center"/>
              <w:rPr>
                <w:rFonts w:eastAsia="仿宋_GB2312" w:cs="Times New Roman"/>
                <w:b/>
                <w:bCs/>
                <w:sz w:val="32"/>
                <w:szCs w:val="32"/>
              </w:rPr>
            </w:pPr>
          </w:p>
        </w:tc>
      </w:tr>
      <w:tr w:rsidR="005A78B4" w:rsidRPr="00EA7E2D">
        <w:tc>
          <w:tcPr>
            <w:tcW w:w="995" w:type="dxa"/>
            <w:vAlign w:val="center"/>
          </w:tcPr>
          <w:p w:rsidR="005A78B4" w:rsidRPr="00EA7E2D" w:rsidRDefault="005A78B4">
            <w:pPr>
              <w:jc w:val="center"/>
              <w:rPr>
                <w:rFonts w:eastAsia="仿宋_GB2312" w:cs="Times New Roman"/>
                <w:b/>
                <w:bCs/>
                <w:sz w:val="32"/>
                <w:szCs w:val="32"/>
              </w:rPr>
            </w:pPr>
          </w:p>
        </w:tc>
        <w:tc>
          <w:tcPr>
            <w:tcW w:w="1579" w:type="dxa"/>
            <w:vAlign w:val="center"/>
          </w:tcPr>
          <w:p w:rsidR="005A78B4" w:rsidRPr="00EA7E2D" w:rsidRDefault="005A78B4">
            <w:pPr>
              <w:jc w:val="center"/>
              <w:rPr>
                <w:rFonts w:eastAsia="仿宋_GB2312" w:cs="Times New Roman"/>
                <w:b/>
                <w:bCs/>
                <w:sz w:val="32"/>
                <w:szCs w:val="32"/>
              </w:rPr>
            </w:pPr>
          </w:p>
        </w:tc>
        <w:tc>
          <w:tcPr>
            <w:tcW w:w="1897" w:type="dxa"/>
            <w:vAlign w:val="center"/>
          </w:tcPr>
          <w:p w:rsidR="005A78B4" w:rsidRPr="00EA7E2D" w:rsidRDefault="005A78B4">
            <w:pPr>
              <w:jc w:val="center"/>
              <w:rPr>
                <w:rFonts w:eastAsia="仿宋_GB2312" w:cs="Times New Roman"/>
                <w:b/>
                <w:bCs/>
                <w:sz w:val="32"/>
                <w:szCs w:val="32"/>
              </w:rPr>
            </w:pPr>
          </w:p>
        </w:tc>
        <w:tc>
          <w:tcPr>
            <w:tcW w:w="1888" w:type="dxa"/>
            <w:vAlign w:val="center"/>
          </w:tcPr>
          <w:p w:rsidR="005A78B4" w:rsidRPr="00EA7E2D" w:rsidRDefault="005A78B4">
            <w:pPr>
              <w:jc w:val="center"/>
              <w:rPr>
                <w:rFonts w:eastAsia="仿宋_GB2312" w:cs="Times New Roman"/>
                <w:b/>
                <w:bCs/>
                <w:sz w:val="32"/>
                <w:szCs w:val="32"/>
              </w:rPr>
            </w:pPr>
          </w:p>
        </w:tc>
        <w:tc>
          <w:tcPr>
            <w:tcW w:w="2569" w:type="dxa"/>
            <w:vAlign w:val="center"/>
          </w:tcPr>
          <w:p w:rsidR="005A78B4" w:rsidRPr="00EA7E2D" w:rsidRDefault="005A78B4">
            <w:pPr>
              <w:jc w:val="center"/>
              <w:rPr>
                <w:rFonts w:eastAsia="仿宋_GB2312" w:cs="Times New Roman"/>
                <w:b/>
                <w:bCs/>
                <w:sz w:val="32"/>
                <w:szCs w:val="32"/>
              </w:rPr>
            </w:pPr>
          </w:p>
        </w:tc>
      </w:tr>
      <w:tr w:rsidR="005A78B4" w:rsidRPr="00EA7E2D">
        <w:tc>
          <w:tcPr>
            <w:tcW w:w="995" w:type="dxa"/>
            <w:vAlign w:val="center"/>
          </w:tcPr>
          <w:p w:rsidR="005A78B4" w:rsidRPr="00EA7E2D" w:rsidRDefault="005A78B4">
            <w:pPr>
              <w:jc w:val="center"/>
              <w:rPr>
                <w:rFonts w:eastAsia="仿宋_GB2312" w:cs="Times New Roman"/>
                <w:b/>
                <w:bCs/>
                <w:sz w:val="32"/>
                <w:szCs w:val="32"/>
              </w:rPr>
            </w:pPr>
          </w:p>
        </w:tc>
        <w:tc>
          <w:tcPr>
            <w:tcW w:w="1579" w:type="dxa"/>
            <w:vAlign w:val="center"/>
          </w:tcPr>
          <w:p w:rsidR="005A78B4" w:rsidRPr="00EA7E2D" w:rsidRDefault="005A78B4">
            <w:pPr>
              <w:jc w:val="center"/>
              <w:rPr>
                <w:rFonts w:eastAsia="仿宋_GB2312" w:cs="Times New Roman"/>
                <w:b/>
                <w:bCs/>
                <w:sz w:val="32"/>
                <w:szCs w:val="32"/>
              </w:rPr>
            </w:pPr>
          </w:p>
        </w:tc>
        <w:tc>
          <w:tcPr>
            <w:tcW w:w="1897" w:type="dxa"/>
            <w:vAlign w:val="center"/>
          </w:tcPr>
          <w:p w:rsidR="005A78B4" w:rsidRPr="00EA7E2D" w:rsidRDefault="005A78B4">
            <w:pPr>
              <w:jc w:val="center"/>
              <w:rPr>
                <w:rFonts w:eastAsia="仿宋_GB2312" w:cs="Times New Roman"/>
                <w:b/>
                <w:bCs/>
                <w:sz w:val="32"/>
                <w:szCs w:val="32"/>
              </w:rPr>
            </w:pPr>
          </w:p>
        </w:tc>
        <w:tc>
          <w:tcPr>
            <w:tcW w:w="1888" w:type="dxa"/>
            <w:vAlign w:val="center"/>
          </w:tcPr>
          <w:p w:rsidR="005A78B4" w:rsidRPr="00EA7E2D" w:rsidRDefault="005A78B4">
            <w:pPr>
              <w:jc w:val="center"/>
              <w:rPr>
                <w:rFonts w:eastAsia="仿宋_GB2312" w:cs="Times New Roman"/>
                <w:b/>
                <w:bCs/>
                <w:sz w:val="32"/>
                <w:szCs w:val="32"/>
              </w:rPr>
            </w:pPr>
          </w:p>
        </w:tc>
        <w:tc>
          <w:tcPr>
            <w:tcW w:w="2569" w:type="dxa"/>
            <w:vAlign w:val="center"/>
          </w:tcPr>
          <w:p w:rsidR="005A78B4" w:rsidRPr="00EA7E2D" w:rsidRDefault="005A78B4">
            <w:pPr>
              <w:jc w:val="center"/>
              <w:rPr>
                <w:rFonts w:eastAsia="仿宋_GB2312" w:cs="Times New Roman"/>
                <w:b/>
                <w:bCs/>
                <w:sz w:val="32"/>
                <w:szCs w:val="32"/>
              </w:rPr>
            </w:pPr>
          </w:p>
        </w:tc>
      </w:tr>
    </w:tbl>
    <w:p w:rsidR="005A78B4" w:rsidRDefault="005A78B4">
      <w:pPr>
        <w:rPr>
          <w:rFonts w:ascii="Times New Roman" w:eastAsia="仿宋" w:hAnsi="Times New Roman" w:cs="Times New Roman"/>
          <w:sz w:val="28"/>
          <w:szCs w:val="28"/>
        </w:rPr>
      </w:pPr>
      <w:r>
        <w:rPr>
          <w:rFonts w:ascii="Times New Roman" w:eastAsia="仿宋_GB2312" w:hAnsi="Times New Roman" w:cs="仿宋_GB2312" w:hint="eastAsia"/>
          <w:sz w:val="28"/>
          <w:szCs w:val="28"/>
        </w:rPr>
        <w:t>注：</w:t>
      </w:r>
      <w:r>
        <w:rPr>
          <w:rFonts w:ascii="Times New Roman" w:eastAsia="仿宋_GB2312" w:hAnsi="Times New Roman" w:cs="Times New Roman"/>
          <w:sz w:val="28"/>
          <w:szCs w:val="28"/>
        </w:rPr>
        <w:t>1</w:t>
      </w:r>
      <w:r>
        <w:rPr>
          <w:rFonts w:ascii="Times New Roman" w:eastAsia="仿宋_GB2312" w:hAnsi="Times New Roman" w:cs="仿宋_GB2312" w:hint="eastAsia"/>
          <w:sz w:val="28"/>
          <w:szCs w:val="28"/>
        </w:rPr>
        <w:t>．</w:t>
      </w:r>
      <w:r>
        <w:rPr>
          <w:rFonts w:ascii="Times New Roman" w:eastAsia="仿宋_GB2312" w:hAnsi="Times New Roman" w:cs="Times New Roman"/>
          <w:sz w:val="28"/>
          <w:szCs w:val="28"/>
        </w:rPr>
        <w:t>3</w:t>
      </w:r>
      <w:r>
        <w:rPr>
          <w:rFonts w:ascii="Times New Roman" w:eastAsia="仿宋_GB2312" w:hAnsi="Times New Roman" w:cs="仿宋_GB2312" w:hint="eastAsia"/>
          <w:sz w:val="28"/>
          <w:szCs w:val="28"/>
        </w:rPr>
        <w:t>月</w:t>
      </w:r>
      <w:r>
        <w:rPr>
          <w:rFonts w:ascii="Times New Roman" w:eastAsia="仿宋_GB2312" w:hAnsi="Times New Roman" w:cs="Times New Roman"/>
          <w:sz w:val="28"/>
          <w:szCs w:val="28"/>
        </w:rPr>
        <w:t>16</w:t>
      </w:r>
      <w:r>
        <w:rPr>
          <w:rFonts w:ascii="Times New Roman" w:eastAsia="仿宋_GB2312" w:hAnsi="Times New Roman" w:cs="仿宋_GB2312" w:hint="eastAsia"/>
          <w:sz w:val="28"/>
          <w:szCs w:val="28"/>
        </w:rPr>
        <w:t>日前将申报表汇总后报至省局群体处。</w:t>
      </w:r>
    </w:p>
    <w:p w:rsidR="005A78B4" w:rsidRDefault="005A78B4" w:rsidP="00B079E0">
      <w:pPr>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仿宋_GB2312" w:hint="eastAsia"/>
          <w:sz w:val="28"/>
          <w:szCs w:val="28"/>
        </w:rPr>
        <w:t>．各申报单位必需附上实地建设用地的全景照片。</w:t>
      </w:r>
    </w:p>
    <w:p w:rsidR="005A78B4" w:rsidRDefault="005A78B4" w:rsidP="00B079E0">
      <w:pPr>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仿宋_GB2312" w:hint="eastAsia"/>
          <w:sz w:val="28"/>
          <w:szCs w:val="28"/>
        </w:rPr>
        <w:t>．不受理在原有足球场地上进行改建、扩建的建设用地申报。</w:t>
      </w:r>
    </w:p>
    <w:p w:rsidR="005A78B4" w:rsidRDefault="005A78B4" w:rsidP="00B079E0">
      <w:pPr>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仿宋_GB2312" w:hint="eastAsia"/>
          <w:sz w:val="28"/>
          <w:szCs w:val="28"/>
        </w:rPr>
        <w:t>．请按照项目点条件成熟度排序申报。</w:t>
      </w:r>
    </w:p>
    <w:p w:rsidR="005A78B4" w:rsidRDefault="005A78B4" w:rsidP="00B079E0">
      <w:pPr>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仿宋_GB2312" w:hint="eastAsia"/>
          <w:sz w:val="28"/>
          <w:szCs w:val="28"/>
        </w:rPr>
        <w:t>．须附项目建设用地承诺书。</w:t>
      </w:r>
    </w:p>
    <w:p w:rsidR="005A78B4" w:rsidRDefault="005A78B4">
      <w:pPr>
        <w:ind w:firstLine="645"/>
        <w:rPr>
          <w:rFonts w:ascii="Times New Roman" w:eastAsia="仿宋_GB2312" w:hAnsi="Times New Roman" w:cs="Times New Roman"/>
          <w:sz w:val="28"/>
          <w:szCs w:val="28"/>
        </w:rPr>
      </w:pPr>
      <w:r>
        <w:rPr>
          <w:rFonts w:ascii="Times New Roman" w:eastAsia="仿宋_GB2312" w:hAnsi="Times New Roman" w:cs="仿宋_GB2312" w:hint="eastAsia"/>
          <w:sz w:val="28"/>
          <w:szCs w:val="28"/>
        </w:rPr>
        <w:t xml:space="preserve">　联系人：李境韬，邮箱：</w:t>
      </w:r>
      <w:r>
        <w:rPr>
          <w:rFonts w:ascii="Times New Roman" w:eastAsia="仿宋_GB2312" w:hAnsi="Times New Roman" w:cs="Times New Roman"/>
          <w:sz w:val="28"/>
          <w:szCs w:val="28"/>
        </w:rPr>
        <w:t>51932672@qq.com</w:t>
      </w:r>
    </w:p>
    <w:p w:rsidR="005A78B4" w:rsidRDefault="005A78B4">
      <w:pPr>
        <w:ind w:firstLine="645"/>
        <w:rPr>
          <w:rFonts w:ascii="Times New Roman" w:eastAsia="仿宋_GB2312" w:hAnsi="Times New Roman" w:cs="Times New Roman"/>
          <w:sz w:val="28"/>
          <w:szCs w:val="28"/>
        </w:rPr>
      </w:pPr>
      <w:r>
        <w:rPr>
          <w:rFonts w:ascii="Times New Roman" w:eastAsia="仿宋_GB2312" w:hAnsi="Times New Roman" w:cs="仿宋_GB2312" w:hint="eastAsia"/>
          <w:sz w:val="28"/>
          <w:szCs w:val="28"/>
        </w:rPr>
        <w:t xml:space="preserve">　联系电话：</w:t>
      </w:r>
      <w:r>
        <w:rPr>
          <w:rFonts w:ascii="Times New Roman" w:eastAsia="仿宋_GB2312" w:hAnsi="Times New Roman" w:cs="Times New Roman"/>
          <w:sz w:val="28"/>
          <w:szCs w:val="28"/>
        </w:rPr>
        <w:t>87814911</w:t>
      </w:r>
      <w:r>
        <w:rPr>
          <w:rFonts w:ascii="Times New Roman" w:eastAsia="仿宋_GB2312" w:hAnsi="Times New Roman" w:cs="仿宋_GB2312" w:hint="eastAsia"/>
          <w:sz w:val="28"/>
          <w:szCs w:val="28"/>
        </w:rPr>
        <w:t>，</w:t>
      </w:r>
      <w:r>
        <w:rPr>
          <w:rFonts w:ascii="Times New Roman" w:eastAsia="仿宋_GB2312" w:hAnsi="Times New Roman" w:cs="Times New Roman"/>
          <w:sz w:val="28"/>
          <w:szCs w:val="28"/>
        </w:rPr>
        <w:t>13960786686</w:t>
      </w:r>
    </w:p>
    <w:p w:rsidR="005A78B4" w:rsidRDefault="005A78B4">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4</w:t>
      </w:r>
    </w:p>
    <w:p w:rsidR="005A78B4" w:rsidRDefault="005A78B4">
      <w:pPr>
        <w:ind w:firstLine="630"/>
        <w:rPr>
          <w:rFonts w:eastAsia="仿宋_GB2312" w:cs="Times New Roman"/>
          <w:sz w:val="32"/>
          <w:szCs w:val="32"/>
        </w:rPr>
      </w:pPr>
    </w:p>
    <w:p w:rsidR="005A78B4" w:rsidRDefault="005A78B4">
      <w:pPr>
        <w:spacing w:line="600" w:lineRule="exact"/>
        <w:jc w:val="center"/>
        <w:rPr>
          <w:rFonts w:ascii="方正小标宋简体" w:eastAsia="方正小标宋简体" w:hAnsi="宋体" w:cs="Times New Roman"/>
          <w:sz w:val="36"/>
          <w:szCs w:val="36"/>
        </w:rPr>
      </w:pPr>
      <w:r>
        <w:rPr>
          <w:rFonts w:ascii="方正小标宋简体" w:eastAsia="方正小标宋简体" w:hAnsi="宋体" w:cs="方正小标宋简体"/>
          <w:sz w:val="36"/>
          <w:szCs w:val="36"/>
        </w:rPr>
        <w:t>2018</w:t>
      </w:r>
      <w:r>
        <w:rPr>
          <w:rFonts w:ascii="方正小标宋简体" w:eastAsia="方正小标宋简体" w:hAnsi="宋体" w:cs="方正小标宋简体" w:hint="eastAsia"/>
          <w:sz w:val="36"/>
          <w:szCs w:val="36"/>
        </w:rPr>
        <w:t>年门球场建设项目申报表</w:t>
      </w:r>
    </w:p>
    <w:p w:rsidR="005A78B4" w:rsidRDefault="005A78B4" w:rsidP="00B079E0">
      <w:pPr>
        <w:ind w:firstLineChars="895" w:firstLine="31680"/>
        <w:rPr>
          <w:rFonts w:eastAsia="仿宋_GB2312" w:cs="Times New Roman"/>
          <w:b/>
          <w:bCs/>
          <w:kern w:val="0"/>
          <w:sz w:val="32"/>
          <w:szCs w:val="32"/>
        </w:rPr>
      </w:pPr>
    </w:p>
    <w:p w:rsidR="005A78B4" w:rsidRDefault="005A78B4">
      <w:pPr>
        <w:rPr>
          <w:rFonts w:eastAsia="仿宋_GB2312" w:cs="Times New Roman"/>
          <w:sz w:val="28"/>
          <w:szCs w:val="28"/>
        </w:rPr>
      </w:pPr>
      <w:r>
        <w:rPr>
          <w:rFonts w:eastAsia="仿宋_GB2312"/>
          <w:sz w:val="28"/>
          <w:szCs w:val="28"/>
        </w:rPr>
        <w:t xml:space="preserve"> </w:t>
      </w:r>
      <w:r>
        <w:rPr>
          <w:rFonts w:eastAsia="仿宋_GB2312" w:cs="仿宋_GB2312" w:hint="eastAsia"/>
          <w:sz w:val="28"/>
          <w:szCs w:val="28"/>
        </w:rPr>
        <w:t>设区市（盖章）</w:t>
      </w:r>
      <w:r>
        <w:rPr>
          <w:rFonts w:eastAsia="仿宋_GB2312"/>
          <w:sz w:val="28"/>
          <w:szCs w:val="28"/>
        </w:rPr>
        <w:t xml:space="preserve">       </w:t>
      </w:r>
      <w:r>
        <w:rPr>
          <w:rFonts w:eastAsia="仿宋_GB2312" w:cs="仿宋_GB2312" w:hint="eastAsia"/>
          <w:sz w:val="28"/>
          <w:szCs w:val="28"/>
        </w:rPr>
        <w:t>项目负责人：</w:t>
      </w:r>
      <w:r>
        <w:rPr>
          <w:rFonts w:eastAsia="仿宋_GB2312"/>
          <w:sz w:val="28"/>
          <w:szCs w:val="28"/>
        </w:rPr>
        <w:t xml:space="preserve">       </w:t>
      </w:r>
      <w:r>
        <w:rPr>
          <w:rFonts w:eastAsia="仿宋_GB2312" w:cs="仿宋_GB2312" w:hint="eastAsia"/>
          <w:sz w:val="28"/>
          <w:szCs w:val="28"/>
        </w:rPr>
        <w:t>联系电话：</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5"/>
        <w:gridCol w:w="1579"/>
        <w:gridCol w:w="1897"/>
        <w:gridCol w:w="1888"/>
        <w:gridCol w:w="2569"/>
      </w:tblGrid>
      <w:tr w:rsidR="005A78B4" w:rsidRPr="00EA7E2D">
        <w:trPr>
          <w:trHeight w:val="920"/>
        </w:trPr>
        <w:tc>
          <w:tcPr>
            <w:tcW w:w="995"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序号</w:t>
            </w:r>
          </w:p>
        </w:tc>
        <w:tc>
          <w:tcPr>
            <w:tcW w:w="1579"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县（市、区）</w:t>
            </w:r>
          </w:p>
        </w:tc>
        <w:tc>
          <w:tcPr>
            <w:tcW w:w="1897"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社区</w:t>
            </w:r>
          </w:p>
        </w:tc>
        <w:tc>
          <w:tcPr>
            <w:tcW w:w="1888"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项目负责人</w:t>
            </w:r>
          </w:p>
        </w:tc>
        <w:tc>
          <w:tcPr>
            <w:tcW w:w="2569"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联系电话</w:t>
            </w:r>
          </w:p>
        </w:tc>
      </w:tr>
      <w:tr w:rsidR="005A78B4" w:rsidRPr="00EA7E2D">
        <w:trPr>
          <w:trHeight w:val="445"/>
        </w:trPr>
        <w:tc>
          <w:tcPr>
            <w:tcW w:w="995" w:type="dxa"/>
          </w:tcPr>
          <w:p w:rsidR="005A78B4" w:rsidRPr="00EA7E2D" w:rsidRDefault="005A78B4">
            <w:pPr>
              <w:jc w:val="center"/>
              <w:rPr>
                <w:rFonts w:eastAsia="仿宋_GB2312" w:cs="Times New Roman"/>
                <w:sz w:val="28"/>
                <w:szCs w:val="28"/>
              </w:rPr>
            </w:pPr>
          </w:p>
        </w:tc>
        <w:tc>
          <w:tcPr>
            <w:tcW w:w="1579" w:type="dxa"/>
          </w:tcPr>
          <w:p w:rsidR="005A78B4" w:rsidRPr="00EA7E2D" w:rsidRDefault="005A78B4">
            <w:pPr>
              <w:jc w:val="center"/>
              <w:rPr>
                <w:rFonts w:eastAsia="仿宋_GB2312" w:cs="Times New Roman"/>
                <w:sz w:val="28"/>
                <w:szCs w:val="28"/>
              </w:rPr>
            </w:pPr>
          </w:p>
        </w:tc>
        <w:tc>
          <w:tcPr>
            <w:tcW w:w="1897" w:type="dxa"/>
          </w:tcPr>
          <w:p w:rsidR="005A78B4" w:rsidRPr="00EA7E2D" w:rsidRDefault="005A78B4">
            <w:pPr>
              <w:jc w:val="center"/>
              <w:rPr>
                <w:rFonts w:eastAsia="仿宋_GB2312" w:cs="Times New Roman"/>
                <w:sz w:val="28"/>
                <w:szCs w:val="28"/>
              </w:rPr>
            </w:pPr>
          </w:p>
        </w:tc>
        <w:tc>
          <w:tcPr>
            <w:tcW w:w="1888" w:type="dxa"/>
          </w:tcPr>
          <w:p w:rsidR="005A78B4" w:rsidRPr="00EA7E2D" w:rsidRDefault="005A78B4">
            <w:pPr>
              <w:jc w:val="center"/>
              <w:rPr>
                <w:rFonts w:eastAsia="仿宋_GB2312" w:cs="Times New Roman"/>
                <w:sz w:val="28"/>
                <w:szCs w:val="28"/>
              </w:rPr>
            </w:pPr>
          </w:p>
        </w:tc>
        <w:tc>
          <w:tcPr>
            <w:tcW w:w="2569" w:type="dxa"/>
          </w:tcPr>
          <w:p w:rsidR="005A78B4" w:rsidRPr="00EA7E2D" w:rsidRDefault="005A78B4">
            <w:pPr>
              <w:jc w:val="center"/>
              <w:rPr>
                <w:rFonts w:eastAsia="仿宋_GB2312" w:cs="Times New Roman"/>
                <w:sz w:val="28"/>
                <w:szCs w:val="28"/>
              </w:rPr>
            </w:pPr>
          </w:p>
        </w:tc>
      </w:tr>
      <w:tr w:rsidR="005A78B4" w:rsidRPr="00EA7E2D">
        <w:tc>
          <w:tcPr>
            <w:tcW w:w="995" w:type="dxa"/>
          </w:tcPr>
          <w:p w:rsidR="005A78B4" w:rsidRPr="00EA7E2D" w:rsidRDefault="005A78B4">
            <w:pPr>
              <w:jc w:val="center"/>
              <w:rPr>
                <w:rFonts w:eastAsia="仿宋_GB2312" w:cs="Times New Roman"/>
                <w:sz w:val="28"/>
                <w:szCs w:val="28"/>
              </w:rPr>
            </w:pPr>
          </w:p>
        </w:tc>
        <w:tc>
          <w:tcPr>
            <w:tcW w:w="1579" w:type="dxa"/>
          </w:tcPr>
          <w:p w:rsidR="005A78B4" w:rsidRPr="00EA7E2D" w:rsidRDefault="005A78B4">
            <w:pPr>
              <w:jc w:val="center"/>
              <w:rPr>
                <w:rFonts w:eastAsia="仿宋_GB2312" w:cs="Times New Roman"/>
                <w:sz w:val="28"/>
                <w:szCs w:val="28"/>
              </w:rPr>
            </w:pPr>
          </w:p>
        </w:tc>
        <w:tc>
          <w:tcPr>
            <w:tcW w:w="1897" w:type="dxa"/>
          </w:tcPr>
          <w:p w:rsidR="005A78B4" w:rsidRPr="00EA7E2D" w:rsidRDefault="005A78B4">
            <w:pPr>
              <w:jc w:val="center"/>
              <w:rPr>
                <w:rFonts w:eastAsia="仿宋_GB2312" w:cs="Times New Roman"/>
                <w:sz w:val="28"/>
                <w:szCs w:val="28"/>
              </w:rPr>
            </w:pPr>
          </w:p>
        </w:tc>
        <w:tc>
          <w:tcPr>
            <w:tcW w:w="1888" w:type="dxa"/>
          </w:tcPr>
          <w:p w:rsidR="005A78B4" w:rsidRPr="00EA7E2D" w:rsidRDefault="005A78B4">
            <w:pPr>
              <w:jc w:val="center"/>
              <w:rPr>
                <w:rFonts w:eastAsia="仿宋_GB2312" w:cs="Times New Roman"/>
                <w:sz w:val="28"/>
                <w:szCs w:val="28"/>
              </w:rPr>
            </w:pPr>
          </w:p>
        </w:tc>
        <w:tc>
          <w:tcPr>
            <w:tcW w:w="2569" w:type="dxa"/>
          </w:tcPr>
          <w:p w:rsidR="005A78B4" w:rsidRPr="00EA7E2D" w:rsidRDefault="005A78B4">
            <w:pPr>
              <w:jc w:val="center"/>
              <w:rPr>
                <w:rFonts w:eastAsia="仿宋_GB2312" w:cs="Times New Roman"/>
                <w:sz w:val="28"/>
                <w:szCs w:val="28"/>
              </w:rPr>
            </w:pPr>
          </w:p>
        </w:tc>
      </w:tr>
      <w:tr w:rsidR="005A78B4" w:rsidRPr="00EA7E2D">
        <w:tc>
          <w:tcPr>
            <w:tcW w:w="995" w:type="dxa"/>
          </w:tcPr>
          <w:p w:rsidR="005A78B4" w:rsidRPr="00EA7E2D" w:rsidRDefault="005A78B4">
            <w:pPr>
              <w:jc w:val="center"/>
              <w:rPr>
                <w:rFonts w:eastAsia="仿宋_GB2312" w:cs="Times New Roman"/>
                <w:sz w:val="28"/>
                <w:szCs w:val="28"/>
              </w:rPr>
            </w:pPr>
          </w:p>
        </w:tc>
        <w:tc>
          <w:tcPr>
            <w:tcW w:w="1579" w:type="dxa"/>
          </w:tcPr>
          <w:p w:rsidR="005A78B4" w:rsidRPr="00EA7E2D" w:rsidRDefault="005A78B4">
            <w:pPr>
              <w:jc w:val="center"/>
              <w:rPr>
                <w:rFonts w:eastAsia="仿宋_GB2312" w:cs="Times New Roman"/>
                <w:sz w:val="28"/>
                <w:szCs w:val="28"/>
              </w:rPr>
            </w:pPr>
          </w:p>
        </w:tc>
        <w:tc>
          <w:tcPr>
            <w:tcW w:w="1897" w:type="dxa"/>
          </w:tcPr>
          <w:p w:rsidR="005A78B4" w:rsidRPr="00EA7E2D" w:rsidRDefault="005A78B4">
            <w:pPr>
              <w:jc w:val="center"/>
              <w:rPr>
                <w:rFonts w:eastAsia="仿宋_GB2312" w:cs="Times New Roman"/>
                <w:sz w:val="28"/>
                <w:szCs w:val="28"/>
              </w:rPr>
            </w:pPr>
          </w:p>
        </w:tc>
        <w:tc>
          <w:tcPr>
            <w:tcW w:w="1888" w:type="dxa"/>
          </w:tcPr>
          <w:p w:rsidR="005A78B4" w:rsidRPr="00EA7E2D" w:rsidRDefault="005A78B4">
            <w:pPr>
              <w:jc w:val="center"/>
              <w:rPr>
                <w:rFonts w:eastAsia="仿宋_GB2312" w:cs="Times New Roman"/>
                <w:sz w:val="28"/>
                <w:szCs w:val="28"/>
              </w:rPr>
            </w:pPr>
          </w:p>
        </w:tc>
        <w:tc>
          <w:tcPr>
            <w:tcW w:w="2569" w:type="dxa"/>
          </w:tcPr>
          <w:p w:rsidR="005A78B4" w:rsidRPr="00EA7E2D" w:rsidRDefault="005A78B4">
            <w:pPr>
              <w:jc w:val="center"/>
              <w:rPr>
                <w:rFonts w:eastAsia="仿宋_GB2312" w:cs="Times New Roman"/>
                <w:sz w:val="28"/>
                <w:szCs w:val="28"/>
              </w:rPr>
            </w:pPr>
          </w:p>
        </w:tc>
      </w:tr>
      <w:tr w:rsidR="005A78B4" w:rsidRPr="00EA7E2D">
        <w:tc>
          <w:tcPr>
            <w:tcW w:w="995" w:type="dxa"/>
          </w:tcPr>
          <w:p w:rsidR="005A78B4" w:rsidRPr="00EA7E2D" w:rsidRDefault="005A78B4">
            <w:pPr>
              <w:jc w:val="center"/>
              <w:rPr>
                <w:rFonts w:eastAsia="仿宋_GB2312" w:cs="Times New Roman"/>
                <w:sz w:val="28"/>
                <w:szCs w:val="28"/>
              </w:rPr>
            </w:pPr>
          </w:p>
        </w:tc>
        <w:tc>
          <w:tcPr>
            <w:tcW w:w="1579" w:type="dxa"/>
          </w:tcPr>
          <w:p w:rsidR="005A78B4" w:rsidRPr="00EA7E2D" w:rsidRDefault="005A78B4">
            <w:pPr>
              <w:jc w:val="center"/>
              <w:rPr>
                <w:rFonts w:eastAsia="仿宋_GB2312" w:cs="Times New Roman"/>
                <w:sz w:val="28"/>
                <w:szCs w:val="28"/>
              </w:rPr>
            </w:pPr>
          </w:p>
        </w:tc>
        <w:tc>
          <w:tcPr>
            <w:tcW w:w="1897" w:type="dxa"/>
          </w:tcPr>
          <w:p w:rsidR="005A78B4" w:rsidRPr="00EA7E2D" w:rsidRDefault="005A78B4">
            <w:pPr>
              <w:jc w:val="center"/>
              <w:rPr>
                <w:rFonts w:eastAsia="仿宋_GB2312" w:cs="Times New Roman"/>
                <w:sz w:val="28"/>
                <w:szCs w:val="28"/>
              </w:rPr>
            </w:pPr>
          </w:p>
        </w:tc>
        <w:tc>
          <w:tcPr>
            <w:tcW w:w="1888" w:type="dxa"/>
          </w:tcPr>
          <w:p w:rsidR="005A78B4" w:rsidRPr="00EA7E2D" w:rsidRDefault="005A78B4">
            <w:pPr>
              <w:jc w:val="center"/>
              <w:rPr>
                <w:rFonts w:eastAsia="仿宋_GB2312" w:cs="Times New Roman"/>
                <w:sz w:val="28"/>
                <w:szCs w:val="28"/>
              </w:rPr>
            </w:pPr>
          </w:p>
        </w:tc>
        <w:tc>
          <w:tcPr>
            <w:tcW w:w="2569" w:type="dxa"/>
          </w:tcPr>
          <w:p w:rsidR="005A78B4" w:rsidRPr="00EA7E2D" w:rsidRDefault="005A78B4">
            <w:pPr>
              <w:jc w:val="center"/>
              <w:rPr>
                <w:rFonts w:eastAsia="仿宋_GB2312" w:cs="Times New Roman"/>
                <w:sz w:val="28"/>
                <w:szCs w:val="28"/>
              </w:rPr>
            </w:pPr>
          </w:p>
        </w:tc>
      </w:tr>
      <w:tr w:rsidR="005A78B4" w:rsidRPr="00EA7E2D">
        <w:tc>
          <w:tcPr>
            <w:tcW w:w="995" w:type="dxa"/>
          </w:tcPr>
          <w:p w:rsidR="005A78B4" w:rsidRPr="00EA7E2D" w:rsidRDefault="005A78B4">
            <w:pPr>
              <w:jc w:val="center"/>
              <w:rPr>
                <w:rFonts w:eastAsia="仿宋_GB2312" w:cs="Times New Roman"/>
                <w:sz w:val="28"/>
                <w:szCs w:val="28"/>
              </w:rPr>
            </w:pPr>
          </w:p>
        </w:tc>
        <w:tc>
          <w:tcPr>
            <w:tcW w:w="1579" w:type="dxa"/>
          </w:tcPr>
          <w:p w:rsidR="005A78B4" w:rsidRPr="00EA7E2D" w:rsidRDefault="005A78B4">
            <w:pPr>
              <w:jc w:val="center"/>
              <w:rPr>
                <w:rFonts w:eastAsia="仿宋_GB2312" w:cs="Times New Roman"/>
                <w:sz w:val="28"/>
                <w:szCs w:val="28"/>
              </w:rPr>
            </w:pPr>
          </w:p>
        </w:tc>
        <w:tc>
          <w:tcPr>
            <w:tcW w:w="1897" w:type="dxa"/>
          </w:tcPr>
          <w:p w:rsidR="005A78B4" w:rsidRPr="00EA7E2D" w:rsidRDefault="005A78B4">
            <w:pPr>
              <w:jc w:val="center"/>
              <w:rPr>
                <w:rFonts w:eastAsia="仿宋_GB2312" w:cs="Times New Roman"/>
                <w:sz w:val="28"/>
                <w:szCs w:val="28"/>
              </w:rPr>
            </w:pPr>
          </w:p>
        </w:tc>
        <w:tc>
          <w:tcPr>
            <w:tcW w:w="1888" w:type="dxa"/>
          </w:tcPr>
          <w:p w:rsidR="005A78B4" w:rsidRPr="00EA7E2D" w:rsidRDefault="005A78B4">
            <w:pPr>
              <w:jc w:val="center"/>
              <w:rPr>
                <w:rFonts w:eastAsia="仿宋_GB2312" w:cs="Times New Roman"/>
                <w:sz w:val="28"/>
                <w:szCs w:val="28"/>
              </w:rPr>
            </w:pPr>
          </w:p>
        </w:tc>
        <w:tc>
          <w:tcPr>
            <w:tcW w:w="2569" w:type="dxa"/>
          </w:tcPr>
          <w:p w:rsidR="005A78B4" w:rsidRPr="00EA7E2D" w:rsidRDefault="005A78B4">
            <w:pPr>
              <w:jc w:val="center"/>
              <w:rPr>
                <w:rFonts w:eastAsia="仿宋_GB2312" w:cs="Times New Roman"/>
                <w:sz w:val="28"/>
                <w:szCs w:val="28"/>
              </w:rPr>
            </w:pPr>
          </w:p>
        </w:tc>
      </w:tr>
    </w:tbl>
    <w:p w:rsidR="005A78B4" w:rsidRDefault="005A78B4">
      <w:pPr>
        <w:rPr>
          <w:rFonts w:eastAsia="仿宋" w:cs="Times New Roman"/>
          <w:sz w:val="28"/>
          <w:szCs w:val="28"/>
        </w:rPr>
      </w:pPr>
    </w:p>
    <w:p w:rsidR="005A78B4" w:rsidRDefault="005A78B4">
      <w:pPr>
        <w:rPr>
          <w:rFonts w:ascii="Times New Roman" w:eastAsia="仿宋_GB2312" w:hAnsi="Times New Roman" w:cs="Times New Roman"/>
          <w:sz w:val="28"/>
          <w:szCs w:val="28"/>
        </w:rPr>
      </w:pPr>
      <w:r>
        <w:rPr>
          <w:rFonts w:ascii="Times New Roman" w:eastAsia="仿宋_GB2312" w:hAnsi="Times New Roman" w:cs="仿宋_GB2312" w:hint="eastAsia"/>
          <w:sz w:val="28"/>
          <w:szCs w:val="28"/>
        </w:rPr>
        <w:t>注：</w:t>
      </w:r>
      <w:r>
        <w:rPr>
          <w:rFonts w:ascii="Times New Roman" w:eastAsia="仿宋_GB2312" w:hAnsi="Times New Roman" w:cs="Times New Roman"/>
          <w:sz w:val="28"/>
          <w:szCs w:val="28"/>
        </w:rPr>
        <w:t>1</w:t>
      </w:r>
      <w:r>
        <w:rPr>
          <w:rFonts w:ascii="Times New Roman" w:eastAsia="仿宋_GB2312" w:hAnsi="Times New Roman" w:cs="仿宋_GB2312" w:hint="eastAsia"/>
          <w:sz w:val="28"/>
          <w:szCs w:val="28"/>
        </w:rPr>
        <w:t>．</w:t>
      </w:r>
      <w:r>
        <w:rPr>
          <w:rFonts w:ascii="Times New Roman" w:eastAsia="仿宋_GB2312" w:hAnsi="Times New Roman" w:cs="Times New Roman"/>
          <w:sz w:val="28"/>
          <w:szCs w:val="28"/>
        </w:rPr>
        <w:t>3</w:t>
      </w:r>
      <w:r>
        <w:rPr>
          <w:rFonts w:ascii="Times New Roman" w:eastAsia="仿宋_GB2312" w:hAnsi="Times New Roman" w:cs="仿宋_GB2312" w:hint="eastAsia"/>
          <w:sz w:val="28"/>
          <w:szCs w:val="28"/>
        </w:rPr>
        <w:t>月</w:t>
      </w:r>
      <w:r>
        <w:rPr>
          <w:rFonts w:ascii="Times New Roman" w:eastAsia="仿宋_GB2312" w:hAnsi="Times New Roman" w:cs="Times New Roman"/>
          <w:sz w:val="28"/>
          <w:szCs w:val="28"/>
        </w:rPr>
        <w:t>16</w:t>
      </w:r>
      <w:r>
        <w:rPr>
          <w:rFonts w:ascii="Times New Roman" w:eastAsia="仿宋_GB2312" w:hAnsi="Times New Roman" w:cs="仿宋_GB2312" w:hint="eastAsia"/>
          <w:sz w:val="28"/>
          <w:szCs w:val="28"/>
        </w:rPr>
        <w:t>日前将申报表汇总后报至省局群体处。</w:t>
      </w:r>
    </w:p>
    <w:p w:rsidR="005A78B4" w:rsidRDefault="005A78B4" w:rsidP="00B079E0">
      <w:pPr>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仿宋_GB2312" w:hint="eastAsia"/>
          <w:sz w:val="28"/>
          <w:szCs w:val="28"/>
        </w:rPr>
        <w:t>．各申报单位必需附上实地建设用地的全景照片。</w:t>
      </w:r>
    </w:p>
    <w:p w:rsidR="005A78B4" w:rsidRDefault="005A78B4" w:rsidP="00B079E0">
      <w:pPr>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仿宋_GB2312" w:hint="eastAsia"/>
          <w:sz w:val="28"/>
          <w:szCs w:val="28"/>
        </w:rPr>
        <w:t>．不受理在原有门球场地上进行改建、扩建的建设用地申报。</w:t>
      </w:r>
    </w:p>
    <w:p w:rsidR="005A78B4" w:rsidRDefault="005A78B4" w:rsidP="00B079E0">
      <w:pPr>
        <w:ind w:firstLineChars="200" w:firstLine="31680"/>
        <w:rPr>
          <w:rFonts w:ascii="Times New Roman" w:eastAsia="仿宋"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仿宋_GB2312" w:hint="eastAsia"/>
          <w:sz w:val="28"/>
          <w:szCs w:val="28"/>
        </w:rPr>
        <w:t>．请按照项目点条件成熟度排序申报。</w:t>
      </w:r>
    </w:p>
    <w:p w:rsidR="005A78B4" w:rsidRDefault="005A78B4" w:rsidP="00B079E0">
      <w:pPr>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仿宋_GB2312" w:hint="eastAsia"/>
          <w:sz w:val="28"/>
          <w:szCs w:val="28"/>
        </w:rPr>
        <w:t>．须附项目建设用地承诺书。</w:t>
      </w:r>
    </w:p>
    <w:p w:rsidR="005A78B4" w:rsidRDefault="005A78B4">
      <w:pPr>
        <w:ind w:firstLine="630"/>
        <w:rPr>
          <w:rFonts w:eastAsia="仿宋_GB2312" w:cs="Times New Roman"/>
          <w:sz w:val="32"/>
          <w:szCs w:val="32"/>
        </w:rPr>
      </w:pPr>
    </w:p>
    <w:p w:rsidR="005A78B4" w:rsidRDefault="005A78B4">
      <w:pPr>
        <w:ind w:firstLine="645"/>
        <w:rPr>
          <w:rFonts w:ascii="Times New Roman" w:eastAsia="仿宋_GB2312" w:hAnsi="Times New Roman" w:cs="Times New Roman"/>
          <w:sz w:val="28"/>
          <w:szCs w:val="28"/>
        </w:rPr>
      </w:pPr>
      <w:r>
        <w:rPr>
          <w:rFonts w:ascii="Times New Roman" w:eastAsia="仿宋_GB2312" w:hAnsi="Times New Roman" w:cs="仿宋_GB2312" w:hint="eastAsia"/>
          <w:sz w:val="28"/>
          <w:szCs w:val="28"/>
        </w:rPr>
        <w:t>联系人：李境韬，邮箱：</w:t>
      </w:r>
      <w:r>
        <w:rPr>
          <w:rFonts w:ascii="Times New Roman" w:eastAsia="仿宋_GB2312" w:hAnsi="Times New Roman" w:cs="Times New Roman"/>
          <w:sz w:val="28"/>
          <w:szCs w:val="28"/>
        </w:rPr>
        <w:t>51932672@qq.com</w:t>
      </w:r>
    </w:p>
    <w:p w:rsidR="005A78B4" w:rsidRDefault="005A78B4">
      <w:pPr>
        <w:ind w:firstLine="645"/>
        <w:rPr>
          <w:rFonts w:ascii="Times New Roman" w:eastAsia="仿宋_GB2312" w:hAnsi="Times New Roman" w:cs="Times New Roman"/>
          <w:sz w:val="28"/>
          <w:szCs w:val="28"/>
        </w:rPr>
      </w:pPr>
      <w:r>
        <w:rPr>
          <w:rFonts w:ascii="Times New Roman" w:eastAsia="仿宋_GB2312" w:hAnsi="Times New Roman" w:cs="仿宋_GB2312" w:hint="eastAsia"/>
          <w:sz w:val="28"/>
          <w:szCs w:val="28"/>
        </w:rPr>
        <w:t>联系电话：</w:t>
      </w:r>
      <w:r>
        <w:rPr>
          <w:rFonts w:ascii="Times New Roman" w:eastAsia="仿宋_GB2312" w:hAnsi="Times New Roman" w:cs="Times New Roman"/>
          <w:sz w:val="28"/>
          <w:szCs w:val="28"/>
        </w:rPr>
        <w:t>87814911</w:t>
      </w:r>
      <w:r>
        <w:rPr>
          <w:rFonts w:ascii="Times New Roman" w:eastAsia="仿宋_GB2312" w:hAnsi="Times New Roman" w:cs="仿宋_GB2312" w:hint="eastAsia"/>
          <w:sz w:val="28"/>
          <w:szCs w:val="28"/>
        </w:rPr>
        <w:t>，</w:t>
      </w:r>
      <w:r>
        <w:rPr>
          <w:rFonts w:ascii="Times New Roman" w:eastAsia="仿宋_GB2312" w:hAnsi="Times New Roman" w:cs="Times New Roman"/>
          <w:sz w:val="28"/>
          <w:szCs w:val="28"/>
        </w:rPr>
        <w:t>13960786686</w:t>
      </w:r>
    </w:p>
    <w:p w:rsidR="005A78B4" w:rsidRDefault="005A78B4">
      <w:pPr>
        <w:ind w:firstLine="645"/>
        <w:rPr>
          <w:rFonts w:eastAsia="仿宋_GB2312" w:cs="Times New Roman"/>
          <w:sz w:val="28"/>
          <w:szCs w:val="28"/>
        </w:rPr>
      </w:pPr>
    </w:p>
    <w:p w:rsidR="005A78B4" w:rsidRDefault="005A78B4">
      <w:pPr>
        <w:ind w:firstLine="645"/>
        <w:rPr>
          <w:rFonts w:eastAsia="仿宋_GB2312" w:cs="Times New Roman"/>
          <w:sz w:val="28"/>
          <w:szCs w:val="28"/>
        </w:rPr>
      </w:pPr>
    </w:p>
    <w:p w:rsidR="005A78B4" w:rsidRDefault="005A78B4">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rsidR="005A78B4" w:rsidRDefault="005A78B4">
      <w:pPr>
        <w:ind w:firstLine="630"/>
        <w:rPr>
          <w:rFonts w:eastAsia="仿宋_GB2312" w:cs="Times New Roman"/>
          <w:sz w:val="32"/>
          <w:szCs w:val="32"/>
        </w:rPr>
      </w:pPr>
    </w:p>
    <w:p w:rsidR="005A78B4" w:rsidRDefault="005A78B4">
      <w:pPr>
        <w:spacing w:line="600" w:lineRule="exact"/>
        <w:jc w:val="center"/>
        <w:rPr>
          <w:rFonts w:ascii="方正小标宋简体" w:eastAsia="方正小标宋简体" w:hAnsi="宋体" w:cs="Times New Roman"/>
          <w:sz w:val="36"/>
          <w:szCs w:val="36"/>
        </w:rPr>
      </w:pPr>
      <w:r>
        <w:rPr>
          <w:rFonts w:ascii="方正小标宋简体" w:eastAsia="方正小标宋简体" w:hAnsi="宋体" w:cs="方正小标宋简体"/>
          <w:sz w:val="36"/>
          <w:szCs w:val="36"/>
        </w:rPr>
        <w:t>2018</w:t>
      </w:r>
      <w:r>
        <w:rPr>
          <w:rFonts w:ascii="方正小标宋简体" w:eastAsia="方正小标宋简体" w:hAnsi="宋体" w:cs="方正小标宋简体" w:hint="eastAsia"/>
          <w:sz w:val="36"/>
          <w:szCs w:val="36"/>
        </w:rPr>
        <w:t>年体育公园建设项目申报表</w:t>
      </w:r>
    </w:p>
    <w:p w:rsidR="005A78B4" w:rsidRDefault="005A78B4" w:rsidP="00B079E0">
      <w:pPr>
        <w:ind w:firstLineChars="895" w:firstLine="31680"/>
        <w:rPr>
          <w:rFonts w:eastAsia="仿宋_GB2312" w:cs="Times New Roman"/>
          <w:b/>
          <w:bCs/>
          <w:kern w:val="0"/>
          <w:sz w:val="32"/>
          <w:szCs w:val="32"/>
        </w:rPr>
      </w:pPr>
    </w:p>
    <w:p w:rsidR="005A78B4" w:rsidRDefault="005A78B4">
      <w:pPr>
        <w:rPr>
          <w:rFonts w:eastAsia="仿宋_GB2312" w:cs="Times New Roman"/>
          <w:sz w:val="28"/>
          <w:szCs w:val="28"/>
        </w:rPr>
      </w:pPr>
      <w:r>
        <w:rPr>
          <w:rFonts w:eastAsia="仿宋_GB2312"/>
          <w:sz w:val="28"/>
          <w:szCs w:val="28"/>
        </w:rPr>
        <w:t xml:space="preserve"> </w:t>
      </w:r>
      <w:r>
        <w:rPr>
          <w:rFonts w:eastAsia="仿宋_GB2312" w:cs="仿宋_GB2312" w:hint="eastAsia"/>
          <w:sz w:val="28"/>
          <w:szCs w:val="28"/>
        </w:rPr>
        <w:t>设区市（盖章）</w:t>
      </w:r>
      <w:r>
        <w:rPr>
          <w:rFonts w:eastAsia="仿宋_GB2312"/>
          <w:sz w:val="28"/>
          <w:szCs w:val="28"/>
        </w:rPr>
        <w:t xml:space="preserve">       </w:t>
      </w:r>
      <w:r>
        <w:rPr>
          <w:rFonts w:eastAsia="仿宋_GB2312" w:cs="仿宋_GB2312" w:hint="eastAsia"/>
          <w:sz w:val="28"/>
          <w:szCs w:val="28"/>
        </w:rPr>
        <w:t>项目负责人：</w:t>
      </w:r>
      <w:r>
        <w:rPr>
          <w:rFonts w:eastAsia="仿宋_GB2312"/>
          <w:sz w:val="28"/>
          <w:szCs w:val="28"/>
        </w:rPr>
        <w:t xml:space="preserve">       </w:t>
      </w:r>
      <w:r>
        <w:rPr>
          <w:rFonts w:eastAsia="仿宋_GB2312" w:cs="仿宋_GB2312" w:hint="eastAsia"/>
          <w:sz w:val="28"/>
          <w:szCs w:val="28"/>
        </w:rPr>
        <w:t>联系电话：</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5"/>
        <w:gridCol w:w="1579"/>
        <w:gridCol w:w="2526"/>
        <w:gridCol w:w="1620"/>
        <w:gridCol w:w="2208"/>
      </w:tblGrid>
      <w:tr w:rsidR="005A78B4" w:rsidRPr="00EA7E2D">
        <w:trPr>
          <w:trHeight w:val="920"/>
        </w:trPr>
        <w:tc>
          <w:tcPr>
            <w:tcW w:w="995"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序号</w:t>
            </w:r>
          </w:p>
        </w:tc>
        <w:tc>
          <w:tcPr>
            <w:tcW w:w="1579"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县（市、区）</w:t>
            </w:r>
          </w:p>
        </w:tc>
        <w:tc>
          <w:tcPr>
            <w:tcW w:w="2526"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项目概况</w:t>
            </w:r>
          </w:p>
        </w:tc>
        <w:tc>
          <w:tcPr>
            <w:tcW w:w="1620"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项目负责人</w:t>
            </w:r>
          </w:p>
        </w:tc>
        <w:tc>
          <w:tcPr>
            <w:tcW w:w="2208" w:type="dxa"/>
            <w:vAlign w:val="center"/>
          </w:tcPr>
          <w:p w:rsidR="005A78B4" w:rsidRPr="00EA7E2D" w:rsidRDefault="005A78B4">
            <w:pPr>
              <w:jc w:val="center"/>
              <w:rPr>
                <w:rFonts w:eastAsia="仿宋_GB2312" w:cs="Times New Roman"/>
                <w:sz w:val="28"/>
                <w:szCs w:val="28"/>
              </w:rPr>
            </w:pPr>
            <w:r w:rsidRPr="00EA7E2D">
              <w:rPr>
                <w:rFonts w:eastAsia="仿宋_GB2312" w:cs="仿宋_GB2312" w:hint="eastAsia"/>
                <w:sz w:val="28"/>
                <w:szCs w:val="28"/>
              </w:rPr>
              <w:t>联系电话</w:t>
            </w:r>
          </w:p>
        </w:tc>
      </w:tr>
      <w:tr w:rsidR="005A78B4" w:rsidRPr="00EA7E2D">
        <w:trPr>
          <w:trHeight w:val="989"/>
        </w:trPr>
        <w:tc>
          <w:tcPr>
            <w:tcW w:w="995" w:type="dxa"/>
          </w:tcPr>
          <w:p w:rsidR="005A78B4" w:rsidRPr="00EA7E2D" w:rsidRDefault="005A78B4">
            <w:pPr>
              <w:jc w:val="center"/>
              <w:rPr>
                <w:rFonts w:eastAsia="仿宋_GB2312" w:cs="Times New Roman"/>
                <w:sz w:val="28"/>
                <w:szCs w:val="28"/>
              </w:rPr>
            </w:pPr>
          </w:p>
        </w:tc>
        <w:tc>
          <w:tcPr>
            <w:tcW w:w="1579" w:type="dxa"/>
          </w:tcPr>
          <w:p w:rsidR="005A78B4" w:rsidRPr="00EA7E2D" w:rsidRDefault="005A78B4">
            <w:pPr>
              <w:jc w:val="center"/>
              <w:rPr>
                <w:rFonts w:eastAsia="仿宋_GB2312" w:cs="Times New Roman"/>
                <w:sz w:val="28"/>
                <w:szCs w:val="28"/>
              </w:rPr>
            </w:pPr>
          </w:p>
        </w:tc>
        <w:tc>
          <w:tcPr>
            <w:tcW w:w="2526" w:type="dxa"/>
          </w:tcPr>
          <w:p w:rsidR="005A78B4" w:rsidRPr="00EA7E2D" w:rsidRDefault="005A78B4">
            <w:pPr>
              <w:jc w:val="center"/>
              <w:rPr>
                <w:rFonts w:eastAsia="仿宋_GB2312" w:cs="Times New Roman"/>
                <w:sz w:val="28"/>
                <w:szCs w:val="28"/>
              </w:rPr>
            </w:pPr>
          </w:p>
        </w:tc>
        <w:tc>
          <w:tcPr>
            <w:tcW w:w="1620" w:type="dxa"/>
          </w:tcPr>
          <w:p w:rsidR="005A78B4" w:rsidRPr="00EA7E2D" w:rsidRDefault="005A78B4">
            <w:pPr>
              <w:jc w:val="center"/>
              <w:rPr>
                <w:rFonts w:eastAsia="仿宋_GB2312" w:cs="Times New Roman"/>
                <w:sz w:val="28"/>
                <w:szCs w:val="28"/>
              </w:rPr>
            </w:pPr>
          </w:p>
        </w:tc>
        <w:tc>
          <w:tcPr>
            <w:tcW w:w="2208" w:type="dxa"/>
          </w:tcPr>
          <w:p w:rsidR="005A78B4" w:rsidRPr="00EA7E2D" w:rsidRDefault="005A78B4">
            <w:pPr>
              <w:jc w:val="center"/>
              <w:rPr>
                <w:rFonts w:eastAsia="仿宋_GB2312" w:cs="Times New Roman"/>
                <w:sz w:val="28"/>
                <w:szCs w:val="28"/>
              </w:rPr>
            </w:pPr>
          </w:p>
        </w:tc>
      </w:tr>
      <w:tr w:rsidR="005A78B4" w:rsidRPr="00EA7E2D">
        <w:trPr>
          <w:trHeight w:val="1029"/>
        </w:trPr>
        <w:tc>
          <w:tcPr>
            <w:tcW w:w="995" w:type="dxa"/>
          </w:tcPr>
          <w:p w:rsidR="005A78B4" w:rsidRPr="00EA7E2D" w:rsidRDefault="005A78B4">
            <w:pPr>
              <w:jc w:val="center"/>
              <w:rPr>
                <w:rFonts w:eastAsia="仿宋_GB2312" w:cs="Times New Roman"/>
                <w:sz w:val="28"/>
                <w:szCs w:val="28"/>
              </w:rPr>
            </w:pPr>
          </w:p>
        </w:tc>
        <w:tc>
          <w:tcPr>
            <w:tcW w:w="1579" w:type="dxa"/>
          </w:tcPr>
          <w:p w:rsidR="005A78B4" w:rsidRPr="00EA7E2D" w:rsidRDefault="005A78B4">
            <w:pPr>
              <w:jc w:val="center"/>
              <w:rPr>
                <w:rFonts w:eastAsia="仿宋_GB2312" w:cs="Times New Roman"/>
                <w:sz w:val="28"/>
                <w:szCs w:val="28"/>
              </w:rPr>
            </w:pPr>
          </w:p>
        </w:tc>
        <w:tc>
          <w:tcPr>
            <w:tcW w:w="2526" w:type="dxa"/>
          </w:tcPr>
          <w:p w:rsidR="005A78B4" w:rsidRPr="00EA7E2D" w:rsidRDefault="005A78B4">
            <w:pPr>
              <w:jc w:val="center"/>
              <w:rPr>
                <w:rFonts w:eastAsia="仿宋_GB2312" w:cs="Times New Roman"/>
                <w:sz w:val="28"/>
                <w:szCs w:val="28"/>
              </w:rPr>
            </w:pPr>
          </w:p>
        </w:tc>
        <w:tc>
          <w:tcPr>
            <w:tcW w:w="1620" w:type="dxa"/>
          </w:tcPr>
          <w:p w:rsidR="005A78B4" w:rsidRPr="00EA7E2D" w:rsidRDefault="005A78B4">
            <w:pPr>
              <w:jc w:val="center"/>
              <w:rPr>
                <w:rFonts w:eastAsia="仿宋_GB2312" w:cs="Times New Roman"/>
                <w:sz w:val="28"/>
                <w:szCs w:val="28"/>
              </w:rPr>
            </w:pPr>
          </w:p>
        </w:tc>
        <w:tc>
          <w:tcPr>
            <w:tcW w:w="2208" w:type="dxa"/>
          </w:tcPr>
          <w:p w:rsidR="005A78B4" w:rsidRPr="00EA7E2D" w:rsidRDefault="005A78B4">
            <w:pPr>
              <w:jc w:val="center"/>
              <w:rPr>
                <w:rFonts w:eastAsia="仿宋_GB2312" w:cs="Times New Roman"/>
                <w:sz w:val="28"/>
                <w:szCs w:val="28"/>
              </w:rPr>
            </w:pPr>
          </w:p>
        </w:tc>
      </w:tr>
    </w:tbl>
    <w:p w:rsidR="005A78B4" w:rsidRDefault="005A78B4">
      <w:pPr>
        <w:rPr>
          <w:rFonts w:eastAsia="仿宋" w:cs="Times New Roman"/>
          <w:sz w:val="28"/>
          <w:szCs w:val="28"/>
        </w:rPr>
      </w:pPr>
    </w:p>
    <w:p w:rsidR="005A78B4" w:rsidRDefault="005A78B4">
      <w:pPr>
        <w:rPr>
          <w:rFonts w:ascii="Times New Roman" w:eastAsia="仿宋" w:hAnsi="Times New Roman" w:cs="Times New Roman"/>
          <w:sz w:val="28"/>
          <w:szCs w:val="28"/>
        </w:rPr>
      </w:pPr>
      <w:r>
        <w:rPr>
          <w:rFonts w:ascii="Times New Roman" w:eastAsia="仿宋" w:hAnsi="Times New Roman" w:cs="仿宋" w:hint="eastAsia"/>
          <w:sz w:val="28"/>
          <w:szCs w:val="28"/>
        </w:rPr>
        <w:t>注：</w:t>
      </w:r>
      <w:r>
        <w:rPr>
          <w:rFonts w:ascii="Times New Roman" w:eastAsia="仿宋" w:hAnsi="Times New Roman" w:cs="Times New Roman"/>
          <w:sz w:val="28"/>
          <w:szCs w:val="28"/>
        </w:rPr>
        <w:t>1</w:t>
      </w:r>
      <w:r>
        <w:rPr>
          <w:rFonts w:ascii="Times New Roman" w:eastAsia="仿宋" w:hAnsi="Times New Roman" w:cs="仿宋" w:hint="eastAsia"/>
          <w:sz w:val="28"/>
          <w:szCs w:val="28"/>
        </w:rPr>
        <w:t>．</w:t>
      </w:r>
      <w:r>
        <w:rPr>
          <w:rFonts w:ascii="Times New Roman" w:eastAsia="仿宋" w:hAnsi="Times New Roman" w:cs="Times New Roman"/>
          <w:sz w:val="28"/>
          <w:szCs w:val="28"/>
        </w:rPr>
        <w:t>3</w:t>
      </w:r>
      <w:r>
        <w:rPr>
          <w:rFonts w:ascii="Times New Roman" w:eastAsia="仿宋" w:hAnsi="Times New Roman" w:cs="仿宋" w:hint="eastAsia"/>
          <w:sz w:val="28"/>
          <w:szCs w:val="28"/>
        </w:rPr>
        <w:t>月</w:t>
      </w:r>
      <w:r>
        <w:rPr>
          <w:rFonts w:ascii="Times New Roman" w:eastAsia="仿宋" w:hAnsi="Times New Roman" w:cs="Times New Roman"/>
          <w:sz w:val="28"/>
          <w:szCs w:val="28"/>
        </w:rPr>
        <w:t>16</w:t>
      </w:r>
      <w:r>
        <w:rPr>
          <w:rFonts w:ascii="Times New Roman" w:eastAsia="仿宋" w:hAnsi="Times New Roman" w:cs="仿宋" w:hint="eastAsia"/>
          <w:sz w:val="28"/>
          <w:szCs w:val="28"/>
        </w:rPr>
        <w:t>日前将申报表汇总后报至省局群体处。</w:t>
      </w:r>
    </w:p>
    <w:p w:rsidR="005A78B4" w:rsidRDefault="005A78B4" w:rsidP="00B079E0">
      <w:pPr>
        <w:ind w:firstLineChars="200" w:firstLine="31680"/>
        <w:rPr>
          <w:rFonts w:ascii="Times New Roman" w:eastAsia="仿宋" w:hAnsi="Times New Roman" w:cs="Times New Roman"/>
          <w:sz w:val="28"/>
          <w:szCs w:val="28"/>
        </w:rPr>
      </w:pPr>
      <w:r>
        <w:rPr>
          <w:rFonts w:ascii="Times New Roman" w:eastAsia="仿宋" w:hAnsi="Times New Roman" w:cs="Times New Roman"/>
          <w:sz w:val="28"/>
          <w:szCs w:val="28"/>
        </w:rPr>
        <w:t>2</w:t>
      </w:r>
      <w:r>
        <w:rPr>
          <w:rFonts w:ascii="Times New Roman" w:eastAsia="仿宋" w:hAnsi="Times New Roman" w:cs="仿宋" w:hint="eastAsia"/>
          <w:sz w:val="28"/>
          <w:szCs w:val="28"/>
        </w:rPr>
        <w:t>．须附项目规划材料。</w:t>
      </w:r>
    </w:p>
    <w:p w:rsidR="005A78B4" w:rsidRDefault="005A78B4">
      <w:pPr>
        <w:ind w:firstLine="630"/>
        <w:rPr>
          <w:rFonts w:ascii="Times New Roman" w:eastAsia="仿宋" w:hAnsi="Times New Roman" w:cs="Times New Roman"/>
          <w:sz w:val="28"/>
          <w:szCs w:val="28"/>
        </w:rPr>
      </w:pPr>
    </w:p>
    <w:p w:rsidR="005A78B4" w:rsidRDefault="005A78B4">
      <w:pPr>
        <w:ind w:firstLine="645"/>
        <w:rPr>
          <w:rFonts w:ascii="Times New Roman" w:eastAsia="仿宋" w:hAnsi="Times New Roman" w:cs="Times New Roman"/>
          <w:sz w:val="28"/>
          <w:szCs w:val="28"/>
        </w:rPr>
      </w:pPr>
      <w:r>
        <w:rPr>
          <w:rFonts w:ascii="Times New Roman" w:eastAsia="仿宋" w:hAnsi="Times New Roman" w:cs="仿宋" w:hint="eastAsia"/>
          <w:sz w:val="28"/>
          <w:szCs w:val="28"/>
        </w:rPr>
        <w:t xml:space="preserve">　联系人：李境韬，邮箱：</w:t>
      </w:r>
      <w:r>
        <w:rPr>
          <w:rFonts w:ascii="Times New Roman" w:eastAsia="仿宋" w:hAnsi="Times New Roman" w:cs="Times New Roman"/>
          <w:sz w:val="28"/>
          <w:szCs w:val="28"/>
        </w:rPr>
        <w:t>51932672@qq.com</w:t>
      </w:r>
    </w:p>
    <w:p w:rsidR="005A78B4" w:rsidRDefault="005A78B4">
      <w:pPr>
        <w:ind w:firstLine="645"/>
        <w:rPr>
          <w:rFonts w:ascii="Times New Roman" w:eastAsia="仿宋" w:hAnsi="Times New Roman" w:cs="Times New Roman"/>
          <w:sz w:val="28"/>
          <w:szCs w:val="28"/>
        </w:rPr>
      </w:pPr>
      <w:r>
        <w:rPr>
          <w:rFonts w:ascii="Times New Roman" w:eastAsia="仿宋" w:hAnsi="Times New Roman" w:cs="仿宋" w:hint="eastAsia"/>
          <w:sz w:val="28"/>
          <w:szCs w:val="28"/>
        </w:rPr>
        <w:t xml:space="preserve">　联系电话：</w:t>
      </w:r>
      <w:r>
        <w:rPr>
          <w:rFonts w:ascii="Times New Roman" w:eastAsia="仿宋" w:hAnsi="Times New Roman" w:cs="Times New Roman"/>
          <w:sz w:val="28"/>
          <w:szCs w:val="28"/>
        </w:rPr>
        <w:t>87814911</w:t>
      </w:r>
      <w:r>
        <w:rPr>
          <w:rFonts w:ascii="Times New Roman" w:eastAsia="仿宋" w:hAnsi="Times New Roman" w:cs="仿宋" w:hint="eastAsia"/>
          <w:sz w:val="28"/>
          <w:szCs w:val="28"/>
        </w:rPr>
        <w:t>，</w:t>
      </w:r>
      <w:r>
        <w:rPr>
          <w:rFonts w:ascii="Times New Roman" w:eastAsia="仿宋" w:hAnsi="Times New Roman" w:cs="Times New Roman"/>
          <w:sz w:val="28"/>
          <w:szCs w:val="28"/>
        </w:rPr>
        <w:t>13960786686</w:t>
      </w:r>
    </w:p>
    <w:p w:rsidR="005A78B4" w:rsidRDefault="005A78B4">
      <w:pPr>
        <w:ind w:firstLine="645"/>
        <w:rPr>
          <w:rFonts w:eastAsia="仿宋_GB2312" w:cs="Times New Roman"/>
          <w:sz w:val="28"/>
          <w:szCs w:val="28"/>
        </w:rPr>
      </w:pPr>
    </w:p>
    <w:p w:rsidR="005A78B4" w:rsidRDefault="005A78B4">
      <w:pPr>
        <w:rPr>
          <w:rFonts w:ascii="黑体" w:eastAsia="黑体" w:hAnsi="黑体" w:cs="Times New Roman"/>
          <w:sz w:val="32"/>
          <w:szCs w:val="32"/>
        </w:rPr>
      </w:pPr>
    </w:p>
    <w:p w:rsidR="005A78B4" w:rsidRDefault="005A78B4">
      <w:pPr>
        <w:rPr>
          <w:rFonts w:ascii="黑体" w:eastAsia="黑体" w:hAnsi="黑体" w:cs="Times New Roman"/>
          <w:sz w:val="32"/>
          <w:szCs w:val="32"/>
        </w:rPr>
      </w:pPr>
    </w:p>
    <w:p w:rsidR="005A78B4" w:rsidRDefault="005A78B4">
      <w:pPr>
        <w:rPr>
          <w:rFonts w:ascii="黑体" w:eastAsia="黑体" w:hAnsi="黑体" w:cs="Times New Roman"/>
          <w:sz w:val="32"/>
          <w:szCs w:val="32"/>
        </w:rPr>
      </w:pPr>
    </w:p>
    <w:p w:rsidR="005A78B4" w:rsidRDefault="005A78B4">
      <w:pPr>
        <w:rPr>
          <w:rFonts w:ascii="黑体" w:eastAsia="黑体" w:hAnsi="黑体" w:cs="Times New Roman"/>
          <w:sz w:val="32"/>
          <w:szCs w:val="32"/>
        </w:rPr>
      </w:pPr>
    </w:p>
    <w:p w:rsidR="005A78B4" w:rsidRDefault="005A78B4">
      <w:pPr>
        <w:rPr>
          <w:rFonts w:ascii="黑体" w:eastAsia="黑体" w:hAnsi="黑体" w:cs="Times New Roman"/>
          <w:sz w:val="32"/>
          <w:szCs w:val="32"/>
        </w:rPr>
      </w:pPr>
    </w:p>
    <w:p w:rsidR="005A78B4" w:rsidRDefault="005A78B4">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6</w:t>
      </w:r>
    </w:p>
    <w:p w:rsidR="005A78B4" w:rsidRDefault="005A78B4">
      <w:pPr>
        <w:ind w:firstLine="645"/>
        <w:rPr>
          <w:rFonts w:eastAsia="仿宋_GB2312" w:cs="Times New Roman"/>
          <w:sz w:val="28"/>
          <w:szCs w:val="28"/>
        </w:rPr>
      </w:pPr>
    </w:p>
    <w:p w:rsidR="005A78B4" w:rsidRDefault="005A78B4">
      <w:pPr>
        <w:spacing w:line="600" w:lineRule="exact"/>
        <w:jc w:val="center"/>
        <w:rPr>
          <w:rFonts w:ascii="方正小标宋简体" w:eastAsia="方正小标宋简体" w:hAnsi="宋体" w:cs="Times New Roman"/>
          <w:sz w:val="36"/>
          <w:szCs w:val="36"/>
        </w:rPr>
      </w:pPr>
      <w:r>
        <w:rPr>
          <w:rFonts w:ascii="方正小标宋简体" w:eastAsia="方正小标宋简体" w:hAnsi="宋体" w:cs="方正小标宋简体"/>
          <w:sz w:val="36"/>
          <w:szCs w:val="36"/>
        </w:rPr>
        <w:t>2018</w:t>
      </w:r>
      <w:r>
        <w:rPr>
          <w:rFonts w:ascii="方正小标宋简体" w:eastAsia="方正小标宋简体" w:hAnsi="宋体" w:cs="方正小标宋简体" w:hint="eastAsia"/>
          <w:sz w:val="36"/>
          <w:szCs w:val="36"/>
        </w:rPr>
        <w:t>年城市社区全民健身场地设施建设</w:t>
      </w:r>
    </w:p>
    <w:p w:rsidR="005A78B4" w:rsidRDefault="005A78B4">
      <w:pPr>
        <w:spacing w:line="600" w:lineRule="exact"/>
        <w:jc w:val="center"/>
        <w:rPr>
          <w:rFonts w:ascii="方正小标宋简体" w:eastAsia="方正小标宋简体" w:hAnsi="宋体" w:cs="Times New Roman"/>
          <w:sz w:val="36"/>
          <w:szCs w:val="36"/>
        </w:rPr>
      </w:pPr>
      <w:r>
        <w:rPr>
          <w:rFonts w:ascii="方正小标宋简体" w:eastAsia="方正小标宋简体" w:hAnsi="宋体" w:cs="方正小标宋简体" w:hint="eastAsia"/>
          <w:sz w:val="36"/>
          <w:szCs w:val="36"/>
        </w:rPr>
        <w:t>项目进展情况表</w:t>
      </w:r>
    </w:p>
    <w:p w:rsidR="005A78B4" w:rsidRDefault="005A78B4">
      <w:pPr>
        <w:spacing w:line="540" w:lineRule="exact"/>
        <w:jc w:val="center"/>
        <w:rPr>
          <w:rFonts w:cs="Times New Roman"/>
          <w:b/>
          <w:bCs/>
          <w:sz w:val="36"/>
          <w:szCs w:val="36"/>
        </w:rPr>
      </w:pPr>
    </w:p>
    <w:p w:rsidR="005A78B4" w:rsidRDefault="005A78B4">
      <w:pPr>
        <w:rPr>
          <w:rFonts w:eastAsia="仿宋_GB2312" w:cs="Times New Roman"/>
          <w:sz w:val="28"/>
          <w:szCs w:val="28"/>
        </w:rPr>
      </w:pPr>
      <w:r>
        <w:rPr>
          <w:rFonts w:eastAsia="仿宋_GB2312" w:cs="仿宋_GB2312" w:hint="eastAsia"/>
          <w:sz w:val="30"/>
          <w:szCs w:val="30"/>
        </w:rPr>
        <w:t>设区市（盖章）</w:t>
      </w:r>
      <w:r>
        <w:rPr>
          <w:rFonts w:eastAsia="仿宋_GB2312"/>
          <w:sz w:val="30"/>
          <w:szCs w:val="30"/>
        </w:rPr>
        <w:t xml:space="preserve">       </w:t>
      </w:r>
      <w:r>
        <w:rPr>
          <w:rFonts w:eastAsia="仿宋_GB2312" w:cs="仿宋_GB2312" w:hint="eastAsia"/>
          <w:sz w:val="30"/>
          <w:szCs w:val="30"/>
        </w:rPr>
        <w:t>项目负责人：</w:t>
      </w:r>
      <w:r>
        <w:rPr>
          <w:rFonts w:eastAsia="仿宋_GB2312"/>
          <w:sz w:val="30"/>
          <w:szCs w:val="30"/>
        </w:rPr>
        <w:t xml:space="preserve">       </w:t>
      </w:r>
      <w:r>
        <w:rPr>
          <w:rFonts w:eastAsia="仿宋_GB2312" w:cs="仿宋_GB2312" w:hint="eastAsia"/>
          <w:sz w:val="30"/>
          <w:szCs w:val="30"/>
        </w:rPr>
        <w:t>联系电话：</w:t>
      </w:r>
    </w:p>
    <w:tbl>
      <w:tblPr>
        <w:tblW w:w="93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3"/>
        <w:gridCol w:w="1587"/>
        <w:gridCol w:w="1405"/>
        <w:gridCol w:w="1779"/>
        <w:gridCol w:w="1527"/>
        <w:gridCol w:w="1146"/>
        <w:gridCol w:w="1355"/>
      </w:tblGrid>
      <w:tr w:rsidR="005A78B4" w:rsidRPr="00EA7E2D">
        <w:trPr>
          <w:trHeight w:val="1565"/>
        </w:trPr>
        <w:tc>
          <w:tcPr>
            <w:tcW w:w="573" w:type="dxa"/>
            <w:vAlign w:val="center"/>
          </w:tcPr>
          <w:p w:rsidR="005A78B4" w:rsidRPr="00EA7E2D" w:rsidRDefault="005A78B4">
            <w:pPr>
              <w:jc w:val="center"/>
              <w:rPr>
                <w:rFonts w:ascii="Times New Roman" w:eastAsia="仿宋_GB2312" w:hAnsi="Times New Roman" w:cs="Times New Roman"/>
                <w:sz w:val="24"/>
                <w:szCs w:val="24"/>
              </w:rPr>
            </w:pPr>
            <w:r w:rsidRPr="00EA7E2D">
              <w:rPr>
                <w:rFonts w:ascii="Times New Roman" w:eastAsia="仿宋_GB2312" w:hAnsi="Times New Roman" w:cs="仿宋_GB2312" w:hint="eastAsia"/>
                <w:sz w:val="24"/>
                <w:szCs w:val="24"/>
              </w:rPr>
              <w:t>序号</w:t>
            </w:r>
          </w:p>
        </w:tc>
        <w:tc>
          <w:tcPr>
            <w:tcW w:w="1587" w:type="dxa"/>
            <w:vAlign w:val="center"/>
          </w:tcPr>
          <w:p w:rsidR="005A78B4" w:rsidRPr="00EA7E2D" w:rsidRDefault="005A78B4">
            <w:pPr>
              <w:jc w:val="center"/>
              <w:rPr>
                <w:rFonts w:ascii="Times New Roman" w:eastAsia="仿宋_GB2312" w:hAnsi="Times New Roman" w:cs="Times New Roman"/>
                <w:sz w:val="24"/>
                <w:szCs w:val="24"/>
              </w:rPr>
            </w:pPr>
            <w:r w:rsidRPr="00EA7E2D">
              <w:rPr>
                <w:rFonts w:ascii="Times New Roman" w:eastAsia="仿宋_GB2312" w:hAnsi="Times New Roman" w:cs="仿宋_GB2312" w:hint="eastAsia"/>
                <w:sz w:val="24"/>
                <w:szCs w:val="24"/>
              </w:rPr>
              <w:t>项目名称</w:t>
            </w:r>
          </w:p>
        </w:tc>
        <w:tc>
          <w:tcPr>
            <w:tcW w:w="1405" w:type="dxa"/>
            <w:vAlign w:val="center"/>
          </w:tcPr>
          <w:p w:rsidR="005A78B4" w:rsidRPr="00EA7E2D" w:rsidRDefault="005A78B4">
            <w:pPr>
              <w:jc w:val="center"/>
              <w:rPr>
                <w:rFonts w:ascii="Times New Roman" w:eastAsia="仿宋_GB2312" w:hAnsi="Times New Roman" w:cs="Times New Roman"/>
                <w:sz w:val="24"/>
                <w:szCs w:val="24"/>
              </w:rPr>
            </w:pPr>
            <w:r w:rsidRPr="00EA7E2D">
              <w:rPr>
                <w:rFonts w:ascii="Times New Roman" w:eastAsia="仿宋_GB2312" w:hAnsi="Times New Roman" w:cs="仿宋_GB2312" w:hint="eastAsia"/>
                <w:sz w:val="24"/>
                <w:szCs w:val="24"/>
              </w:rPr>
              <w:t>主办单位</w:t>
            </w:r>
          </w:p>
          <w:p w:rsidR="005A78B4" w:rsidRPr="00EA7E2D" w:rsidRDefault="005A78B4">
            <w:pPr>
              <w:jc w:val="center"/>
              <w:rPr>
                <w:rFonts w:ascii="Times New Roman" w:eastAsia="仿宋_GB2312" w:hAnsi="Times New Roman" w:cs="Times New Roman"/>
                <w:sz w:val="24"/>
                <w:szCs w:val="24"/>
              </w:rPr>
            </w:pPr>
            <w:r w:rsidRPr="00EA7E2D">
              <w:rPr>
                <w:rFonts w:ascii="Times New Roman" w:eastAsia="仿宋_GB2312" w:hAnsi="Times New Roman" w:cs="仿宋_GB2312" w:hint="eastAsia"/>
                <w:sz w:val="24"/>
                <w:szCs w:val="24"/>
              </w:rPr>
              <w:t>协办单位</w:t>
            </w:r>
          </w:p>
        </w:tc>
        <w:tc>
          <w:tcPr>
            <w:tcW w:w="1779" w:type="dxa"/>
            <w:vAlign w:val="center"/>
          </w:tcPr>
          <w:p w:rsidR="005A78B4" w:rsidRPr="00EA7E2D" w:rsidRDefault="005A78B4" w:rsidP="005A78B4">
            <w:pPr>
              <w:ind w:left="31680" w:hangingChars="100" w:firstLine="31680"/>
              <w:jc w:val="center"/>
              <w:rPr>
                <w:rFonts w:ascii="Times New Roman" w:eastAsia="仿宋_GB2312" w:hAnsi="Times New Roman" w:cs="Times New Roman"/>
                <w:sz w:val="24"/>
                <w:szCs w:val="24"/>
              </w:rPr>
            </w:pPr>
            <w:r w:rsidRPr="00EA7E2D">
              <w:rPr>
                <w:rFonts w:ascii="Times New Roman" w:eastAsia="仿宋_GB2312" w:hAnsi="Times New Roman" w:cs="仿宋_GB2312" w:hint="eastAsia"/>
                <w:sz w:val="24"/>
                <w:szCs w:val="24"/>
              </w:rPr>
              <w:t>项目进展情况</w:t>
            </w:r>
          </w:p>
        </w:tc>
        <w:tc>
          <w:tcPr>
            <w:tcW w:w="1527" w:type="dxa"/>
            <w:vAlign w:val="center"/>
          </w:tcPr>
          <w:p w:rsidR="005A78B4" w:rsidRPr="00EA7E2D" w:rsidRDefault="005A78B4">
            <w:pPr>
              <w:jc w:val="center"/>
              <w:rPr>
                <w:rFonts w:ascii="Times New Roman" w:eastAsia="仿宋_GB2312" w:hAnsi="Times New Roman" w:cs="Times New Roman"/>
                <w:sz w:val="24"/>
                <w:szCs w:val="24"/>
              </w:rPr>
            </w:pPr>
            <w:r w:rsidRPr="00EA7E2D">
              <w:rPr>
                <w:rFonts w:ascii="Times New Roman" w:eastAsia="仿宋_GB2312" w:hAnsi="Times New Roman" w:cs="仿宋_GB2312" w:hint="eastAsia"/>
                <w:sz w:val="24"/>
                <w:szCs w:val="24"/>
              </w:rPr>
              <w:t>资金到</w:t>
            </w:r>
          </w:p>
          <w:p w:rsidR="005A78B4" w:rsidRPr="00EA7E2D" w:rsidRDefault="005A78B4">
            <w:pPr>
              <w:jc w:val="center"/>
              <w:rPr>
                <w:rFonts w:ascii="Times New Roman" w:eastAsia="仿宋_GB2312" w:hAnsi="Times New Roman" w:cs="Times New Roman"/>
                <w:sz w:val="24"/>
                <w:szCs w:val="24"/>
              </w:rPr>
            </w:pPr>
            <w:r w:rsidRPr="00EA7E2D">
              <w:rPr>
                <w:rFonts w:ascii="Times New Roman" w:eastAsia="仿宋_GB2312" w:hAnsi="Times New Roman" w:cs="仿宋_GB2312" w:hint="eastAsia"/>
                <w:sz w:val="24"/>
                <w:szCs w:val="24"/>
              </w:rPr>
              <w:t>位情况</w:t>
            </w:r>
          </w:p>
        </w:tc>
        <w:tc>
          <w:tcPr>
            <w:tcW w:w="1146" w:type="dxa"/>
            <w:vAlign w:val="center"/>
          </w:tcPr>
          <w:p w:rsidR="005A78B4" w:rsidRPr="00EA7E2D" w:rsidRDefault="005A78B4">
            <w:pPr>
              <w:jc w:val="center"/>
              <w:rPr>
                <w:rFonts w:ascii="Times New Roman" w:eastAsia="仿宋_GB2312" w:hAnsi="Times New Roman" w:cs="Times New Roman"/>
                <w:sz w:val="24"/>
                <w:szCs w:val="24"/>
              </w:rPr>
            </w:pPr>
            <w:r w:rsidRPr="00EA7E2D">
              <w:rPr>
                <w:rFonts w:ascii="Times New Roman" w:eastAsia="仿宋_GB2312" w:hAnsi="Times New Roman" w:cs="仿宋_GB2312" w:hint="eastAsia"/>
                <w:sz w:val="24"/>
                <w:szCs w:val="24"/>
              </w:rPr>
              <w:t>是否按进度推进</w:t>
            </w:r>
          </w:p>
        </w:tc>
        <w:tc>
          <w:tcPr>
            <w:tcW w:w="1355" w:type="dxa"/>
            <w:vAlign w:val="center"/>
          </w:tcPr>
          <w:p w:rsidR="005A78B4" w:rsidRPr="00EA7E2D" w:rsidRDefault="005A78B4" w:rsidP="005A78B4">
            <w:pPr>
              <w:ind w:firstLineChars="50" w:firstLine="31680"/>
              <w:jc w:val="center"/>
              <w:rPr>
                <w:rFonts w:ascii="Times New Roman" w:eastAsia="仿宋_GB2312" w:hAnsi="Times New Roman" w:cs="Times New Roman"/>
                <w:sz w:val="24"/>
                <w:szCs w:val="24"/>
              </w:rPr>
            </w:pPr>
            <w:r w:rsidRPr="00EA7E2D">
              <w:rPr>
                <w:rFonts w:ascii="Times New Roman" w:eastAsia="仿宋_GB2312" w:hAnsi="Times New Roman" w:cs="仿宋_GB2312" w:hint="eastAsia"/>
                <w:sz w:val="24"/>
                <w:szCs w:val="24"/>
              </w:rPr>
              <w:t>存在主要问题（需要协调的工作）</w:t>
            </w:r>
          </w:p>
        </w:tc>
      </w:tr>
      <w:tr w:rsidR="005A78B4" w:rsidRPr="00EA7E2D">
        <w:trPr>
          <w:trHeight w:hRule="exact" w:val="1134"/>
        </w:trPr>
        <w:tc>
          <w:tcPr>
            <w:tcW w:w="573" w:type="dxa"/>
            <w:vAlign w:val="center"/>
          </w:tcPr>
          <w:p w:rsidR="005A78B4" w:rsidRPr="00EA7E2D" w:rsidRDefault="005A78B4">
            <w:pPr>
              <w:jc w:val="center"/>
              <w:rPr>
                <w:rFonts w:ascii="Times New Roman" w:eastAsia="仿宋_GB2312" w:hAnsi="Times New Roman" w:cs="Times New Roman"/>
                <w:sz w:val="24"/>
                <w:szCs w:val="24"/>
              </w:rPr>
            </w:pPr>
            <w:r w:rsidRPr="00EA7E2D">
              <w:rPr>
                <w:rFonts w:ascii="Times New Roman" w:eastAsia="仿宋_GB2312" w:hAnsi="Times New Roman" w:cs="Times New Roman"/>
                <w:sz w:val="24"/>
                <w:szCs w:val="24"/>
              </w:rPr>
              <w:t>1</w:t>
            </w:r>
          </w:p>
        </w:tc>
        <w:tc>
          <w:tcPr>
            <w:tcW w:w="1587" w:type="dxa"/>
            <w:vAlign w:val="center"/>
          </w:tcPr>
          <w:p w:rsidR="005A78B4" w:rsidRPr="00EA7E2D" w:rsidRDefault="005A78B4">
            <w:pPr>
              <w:jc w:val="center"/>
              <w:rPr>
                <w:rFonts w:ascii="Times New Roman" w:eastAsia="仿宋_GB2312" w:hAnsi="Times New Roman" w:cs="Times New Roman"/>
                <w:sz w:val="24"/>
                <w:szCs w:val="24"/>
              </w:rPr>
            </w:pPr>
            <w:r w:rsidRPr="00EA7E2D">
              <w:rPr>
                <w:rFonts w:ascii="Times New Roman" w:eastAsia="仿宋_GB2312" w:hAnsi="Times New Roman" w:cs="仿宋_GB2312" w:hint="eastAsia"/>
                <w:sz w:val="24"/>
                <w:szCs w:val="24"/>
              </w:rPr>
              <w:t>多功能</w:t>
            </w:r>
          </w:p>
          <w:p w:rsidR="005A78B4" w:rsidRPr="00EA7E2D" w:rsidRDefault="005A78B4">
            <w:pPr>
              <w:jc w:val="center"/>
              <w:rPr>
                <w:rFonts w:ascii="Times New Roman" w:eastAsia="仿宋_GB2312" w:hAnsi="Times New Roman" w:cs="Times New Roman"/>
                <w:sz w:val="24"/>
                <w:szCs w:val="24"/>
              </w:rPr>
            </w:pPr>
            <w:r w:rsidRPr="00EA7E2D">
              <w:rPr>
                <w:rFonts w:ascii="Times New Roman" w:eastAsia="仿宋_GB2312" w:hAnsi="Times New Roman" w:cs="仿宋_GB2312" w:hint="eastAsia"/>
                <w:sz w:val="24"/>
                <w:szCs w:val="24"/>
              </w:rPr>
              <w:t>运动场</w:t>
            </w:r>
          </w:p>
        </w:tc>
        <w:tc>
          <w:tcPr>
            <w:tcW w:w="1405" w:type="dxa"/>
            <w:vMerge w:val="restart"/>
            <w:vAlign w:val="center"/>
          </w:tcPr>
          <w:p w:rsidR="005A78B4" w:rsidRPr="00EA7E2D" w:rsidRDefault="005A78B4">
            <w:pPr>
              <w:rPr>
                <w:rFonts w:ascii="Times New Roman" w:eastAsia="仿宋_GB2312" w:hAnsi="Times New Roman" w:cs="Times New Roman"/>
                <w:sz w:val="24"/>
                <w:szCs w:val="24"/>
              </w:rPr>
            </w:pPr>
            <w:r w:rsidRPr="00EA7E2D">
              <w:rPr>
                <w:rFonts w:ascii="Times New Roman" w:eastAsia="仿宋_GB2312" w:hAnsi="Times New Roman" w:cs="仿宋_GB2312" w:hint="eastAsia"/>
                <w:sz w:val="24"/>
                <w:szCs w:val="24"/>
              </w:rPr>
              <w:t>主办单位：省体育局，各市、县（区）人民政府、平潭综合实验区管委会</w:t>
            </w:r>
          </w:p>
          <w:p w:rsidR="005A78B4" w:rsidRPr="00EA7E2D" w:rsidRDefault="005A78B4">
            <w:pPr>
              <w:rPr>
                <w:rFonts w:ascii="Times New Roman" w:eastAsia="仿宋_GB2312" w:hAnsi="Times New Roman" w:cs="Times New Roman"/>
                <w:sz w:val="24"/>
                <w:szCs w:val="24"/>
              </w:rPr>
            </w:pPr>
          </w:p>
          <w:p w:rsidR="005A78B4" w:rsidRPr="00EA7E2D" w:rsidRDefault="005A78B4">
            <w:pPr>
              <w:rPr>
                <w:rFonts w:ascii="Times New Roman" w:eastAsia="仿宋_GB2312" w:hAnsi="Times New Roman" w:cs="Times New Roman"/>
                <w:sz w:val="24"/>
                <w:szCs w:val="24"/>
              </w:rPr>
            </w:pPr>
            <w:r w:rsidRPr="00EA7E2D">
              <w:rPr>
                <w:rFonts w:ascii="Times New Roman" w:eastAsia="仿宋_GB2312" w:hAnsi="Times New Roman" w:cs="仿宋_GB2312" w:hint="eastAsia"/>
                <w:sz w:val="24"/>
                <w:szCs w:val="24"/>
              </w:rPr>
              <w:t>协办单位：省财政厅</w:t>
            </w:r>
          </w:p>
        </w:tc>
        <w:tc>
          <w:tcPr>
            <w:tcW w:w="1779" w:type="dxa"/>
            <w:vAlign w:val="center"/>
          </w:tcPr>
          <w:p w:rsidR="005A78B4" w:rsidRPr="00EA7E2D" w:rsidRDefault="005A78B4">
            <w:pPr>
              <w:jc w:val="center"/>
              <w:rPr>
                <w:rFonts w:ascii="Times New Roman" w:eastAsia="仿宋_GB2312" w:hAnsi="Times New Roman" w:cs="Times New Roman"/>
                <w:sz w:val="24"/>
                <w:szCs w:val="24"/>
              </w:rPr>
            </w:pPr>
          </w:p>
        </w:tc>
        <w:tc>
          <w:tcPr>
            <w:tcW w:w="1527" w:type="dxa"/>
            <w:vAlign w:val="center"/>
          </w:tcPr>
          <w:p w:rsidR="005A78B4" w:rsidRPr="00EA7E2D" w:rsidRDefault="005A78B4">
            <w:pPr>
              <w:jc w:val="center"/>
              <w:rPr>
                <w:rFonts w:ascii="Times New Roman" w:eastAsia="仿宋_GB2312" w:hAnsi="Times New Roman" w:cs="Times New Roman"/>
                <w:sz w:val="24"/>
                <w:szCs w:val="24"/>
              </w:rPr>
            </w:pPr>
          </w:p>
        </w:tc>
        <w:tc>
          <w:tcPr>
            <w:tcW w:w="1146" w:type="dxa"/>
            <w:vAlign w:val="center"/>
          </w:tcPr>
          <w:p w:rsidR="005A78B4" w:rsidRPr="00EA7E2D" w:rsidRDefault="005A78B4">
            <w:pPr>
              <w:jc w:val="center"/>
              <w:rPr>
                <w:rFonts w:ascii="Times New Roman" w:eastAsia="仿宋_GB2312" w:hAnsi="Times New Roman" w:cs="Times New Roman"/>
                <w:sz w:val="24"/>
                <w:szCs w:val="24"/>
              </w:rPr>
            </w:pPr>
          </w:p>
        </w:tc>
        <w:tc>
          <w:tcPr>
            <w:tcW w:w="1355" w:type="dxa"/>
            <w:vAlign w:val="center"/>
          </w:tcPr>
          <w:p w:rsidR="005A78B4" w:rsidRPr="00EA7E2D" w:rsidRDefault="005A78B4">
            <w:pPr>
              <w:jc w:val="center"/>
              <w:rPr>
                <w:rFonts w:ascii="Times New Roman" w:eastAsia="仿宋_GB2312" w:hAnsi="Times New Roman" w:cs="Times New Roman"/>
                <w:sz w:val="24"/>
                <w:szCs w:val="24"/>
              </w:rPr>
            </w:pPr>
          </w:p>
        </w:tc>
      </w:tr>
      <w:tr w:rsidR="005A78B4" w:rsidRPr="00EA7E2D">
        <w:trPr>
          <w:trHeight w:hRule="exact" w:val="1134"/>
        </w:trPr>
        <w:tc>
          <w:tcPr>
            <w:tcW w:w="573" w:type="dxa"/>
            <w:vAlign w:val="center"/>
          </w:tcPr>
          <w:p w:rsidR="005A78B4" w:rsidRPr="00EA7E2D" w:rsidRDefault="005A78B4">
            <w:pPr>
              <w:jc w:val="center"/>
              <w:rPr>
                <w:rFonts w:ascii="Times New Roman" w:eastAsia="仿宋_GB2312" w:hAnsi="Times New Roman" w:cs="Times New Roman"/>
                <w:sz w:val="24"/>
                <w:szCs w:val="24"/>
              </w:rPr>
            </w:pPr>
            <w:r w:rsidRPr="00EA7E2D">
              <w:rPr>
                <w:rFonts w:ascii="Times New Roman" w:eastAsia="仿宋_GB2312" w:hAnsi="Times New Roman" w:cs="Times New Roman"/>
                <w:sz w:val="24"/>
                <w:szCs w:val="24"/>
              </w:rPr>
              <w:t>2</w:t>
            </w:r>
          </w:p>
        </w:tc>
        <w:tc>
          <w:tcPr>
            <w:tcW w:w="1587" w:type="dxa"/>
            <w:vAlign w:val="center"/>
          </w:tcPr>
          <w:p w:rsidR="005A78B4" w:rsidRPr="00EA7E2D" w:rsidRDefault="005A78B4">
            <w:pPr>
              <w:jc w:val="center"/>
              <w:rPr>
                <w:rFonts w:ascii="Times New Roman" w:eastAsia="仿宋_GB2312" w:hAnsi="Times New Roman" w:cs="Times New Roman"/>
                <w:sz w:val="24"/>
                <w:szCs w:val="24"/>
              </w:rPr>
            </w:pPr>
            <w:r w:rsidRPr="00EA7E2D">
              <w:rPr>
                <w:rFonts w:ascii="Times New Roman" w:eastAsia="仿宋_GB2312" w:hAnsi="Times New Roman" w:cs="仿宋_GB2312" w:hint="eastAsia"/>
                <w:sz w:val="24"/>
                <w:szCs w:val="24"/>
              </w:rPr>
              <w:t>室内健身房</w:t>
            </w:r>
          </w:p>
        </w:tc>
        <w:tc>
          <w:tcPr>
            <w:tcW w:w="1405" w:type="dxa"/>
            <w:vMerge/>
            <w:vAlign w:val="center"/>
          </w:tcPr>
          <w:p w:rsidR="005A78B4" w:rsidRPr="00EA7E2D" w:rsidRDefault="005A78B4">
            <w:pPr>
              <w:jc w:val="center"/>
              <w:rPr>
                <w:rFonts w:ascii="Times New Roman" w:eastAsia="仿宋_GB2312" w:hAnsi="Times New Roman" w:cs="Times New Roman"/>
                <w:sz w:val="24"/>
                <w:szCs w:val="24"/>
              </w:rPr>
            </w:pPr>
          </w:p>
        </w:tc>
        <w:tc>
          <w:tcPr>
            <w:tcW w:w="1779" w:type="dxa"/>
            <w:vAlign w:val="center"/>
          </w:tcPr>
          <w:p w:rsidR="005A78B4" w:rsidRPr="00EA7E2D" w:rsidRDefault="005A78B4">
            <w:pPr>
              <w:jc w:val="center"/>
              <w:rPr>
                <w:rFonts w:ascii="Times New Roman" w:eastAsia="仿宋_GB2312" w:hAnsi="Times New Roman" w:cs="Times New Roman"/>
                <w:sz w:val="24"/>
                <w:szCs w:val="24"/>
              </w:rPr>
            </w:pPr>
          </w:p>
        </w:tc>
        <w:tc>
          <w:tcPr>
            <w:tcW w:w="1527" w:type="dxa"/>
            <w:vAlign w:val="center"/>
          </w:tcPr>
          <w:p w:rsidR="005A78B4" w:rsidRPr="00EA7E2D" w:rsidRDefault="005A78B4">
            <w:pPr>
              <w:jc w:val="center"/>
              <w:rPr>
                <w:rFonts w:ascii="Times New Roman" w:eastAsia="仿宋_GB2312" w:hAnsi="Times New Roman" w:cs="Times New Roman"/>
                <w:sz w:val="24"/>
                <w:szCs w:val="24"/>
              </w:rPr>
            </w:pPr>
          </w:p>
        </w:tc>
        <w:tc>
          <w:tcPr>
            <w:tcW w:w="1146" w:type="dxa"/>
            <w:vAlign w:val="center"/>
          </w:tcPr>
          <w:p w:rsidR="005A78B4" w:rsidRPr="00EA7E2D" w:rsidRDefault="005A78B4">
            <w:pPr>
              <w:jc w:val="center"/>
              <w:rPr>
                <w:rFonts w:ascii="Times New Roman" w:eastAsia="仿宋_GB2312" w:hAnsi="Times New Roman" w:cs="Times New Roman"/>
                <w:sz w:val="24"/>
                <w:szCs w:val="24"/>
              </w:rPr>
            </w:pPr>
          </w:p>
        </w:tc>
        <w:tc>
          <w:tcPr>
            <w:tcW w:w="1355" w:type="dxa"/>
            <w:vAlign w:val="center"/>
          </w:tcPr>
          <w:p w:rsidR="005A78B4" w:rsidRPr="00EA7E2D" w:rsidRDefault="005A78B4">
            <w:pPr>
              <w:jc w:val="center"/>
              <w:rPr>
                <w:rFonts w:ascii="Times New Roman" w:eastAsia="仿宋_GB2312" w:hAnsi="Times New Roman" w:cs="Times New Roman"/>
                <w:sz w:val="24"/>
                <w:szCs w:val="24"/>
              </w:rPr>
            </w:pPr>
          </w:p>
        </w:tc>
      </w:tr>
      <w:tr w:rsidR="005A78B4" w:rsidRPr="00EA7E2D">
        <w:trPr>
          <w:trHeight w:hRule="exact" w:val="1134"/>
        </w:trPr>
        <w:tc>
          <w:tcPr>
            <w:tcW w:w="573" w:type="dxa"/>
            <w:vAlign w:val="center"/>
          </w:tcPr>
          <w:p w:rsidR="005A78B4" w:rsidRPr="00EA7E2D" w:rsidRDefault="005A78B4">
            <w:pPr>
              <w:jc w:val="center"/>
              <w:rPr>
                <w:rFonts w:ascii="Times New Roman" w:eastAsia="仿宋_GB2312" w:hAnsi="Times New Roman" w:cs="Times New Roman"/>
                <w:sz w:val="24"/>
                <w:szCs w:val="24"/>
              </w:rPr>
            </w:pPr>
            <w:r w:rsidRPr="00EA7E2D">
              <w:rPr>
                <w:rFonts w:ascii="Times New Roman" w:eastAsia="仿宋_GB2312" w:hAnsi="Times New Roman" w:cs="Times New Roman"/>
                <w:sz w:val="24"/>
                <w:szCs w:val="24"/>
              </w:rPr>
              <w:t>3</w:t>
            </w:r>
          </w:p>
        </w:tc>
        <w:tc>
          <w:tcPr>
            <w:tcW w:w="1587" w:type="dxa"/>
            <w:vAlign w:val="center"/>
          </w:tcPr>
          <w:p w:rsidR="005A78B4" w:rsidRPr="00EA7E2D" w:rsidRDefault="005A78B4">
            <w:pPr>
              <w:jc w:val="center"/>
              <w:rPr>
                <w:rFonts w:ascii="Times New Roman" w:eastAsia="仿宋_GB2312" w:hAnsi="Times New Roman" w:cs="Times New Roman"/>
                <w:sz w:val="24"/>
                <w:szCs w:val="24"/>
              </w:rPr>
            </w:pPr>
            <w:r w:rsidRPr="00EA7E2D">
              <w:rPr>
                <w:rFonts w:ascii="Times New Roman" w:eastAsia="仿宋_GB2312" w:hAnsi="Times New Roman" w:cs="仿宋_GB2312" w:hint="eastAsia"/>
                <w:sz w:val="24"/>
                <w:szCs w:val="24"/>
              </w:rPr>
              <w:t>笼式足球场</w:t>
            </w:r>
          </w:p>
        </w:tc>
        <w:tc>
          <w:tcPr>
            <w:tcW w:w="1405" w:type="dxa"/>
            <w:vMerge/>
            <w:vAlign w:val="center"/>
          </w:tcPr>
          <w:p w:rsidR="005A78B4" w:rsidRPr="00EA7E2D" w:rsidRDefault="005A78B4">
            <w:pPr>
              <w:jc w:val="center"/>
              <w:rPr>
                <w:rFonts w:ascii="Times New Roman" w:eastAsia="仿宋_GB2312" w:hAnsi="Times New Roman" w:cs="Times New Roman"/>
                <w:sz w:val="24"/>
                <w:szCs w:val="24"/>
              </w:rPr>
            </w:pPr>
          </w:p>
        </w:tc>
        <w:tc>
          <w:tcPr>
            <w:tcW w:w="1779" w:type="dxa"/>
            <w:vAlign w:val="center"/>
          </w:tcPr>
          <w:p w:rsidR="005A78B4" w:rsidRPr="00EA7E2D" w:rsidRDefault="005A78B4">
            <w:pPr>
              <w:jc w:val="center"/>
              <w:rPr>
                <w:rFonts w:ascii="Times New Roman" w:eastAsia="仿宋_GB2312" w:hAnsi="Times New Roman" w:cs="Times New Roman"/>
                <w:sz w:val="24"/>
                <w:szCs w:val="24"/>
              </w:rPr>
            </w:pPr>
          </w:p>
        </w:tc>
        <w:tc>
          <w:tcPr>
            <w:tcW w:w="1527" w:type="dxa"/>
            <w:vAlign w:val="center"/>
          </w:tcPr>
          <w:p w:rsidR="005A78B4" w:rsidRPr="00EA7E2D" w:rsidRDefault="005A78B4">
            <w:pPr>
              <w:jc w:val="center"/>
              <w:rPr>
                <w:rFonts w:ascii="Times New Roman" w:eastAsia="仿宋_GB2312" w:hAnsi="Times New Roman" w:cs="Times New Roman"/>
                <w:sz w:val="24"/>
                <w:szCs w:val="24"/>
              </w:rPr>
            </w:pPr>
          </w:p>
        </w:tc>
        <w:tc>
          <w:tcPr>
            <w:tcW w:w="1146" w:type="dxa"/>
            <w:vAlign w:val="center"/>
          </w:tcPr>
          <w:p w:rsidR="005A78B4" w:rsidRPr="00EA7E2D" w:rsidRDefault="005A78B4">
            <w:pPr>
              <w:jc w:val="center"/>
              <w:rPr>
                <w:rFonts w:ascii="Times New Roman" w:eastAsia="仿宋_GB2312" w:hAnsi="Times New Roman" w:cs="Times New Roman"/>
                <w:sz w:val="24"/>
                <w:szCs w:val="24"/>
              </w:rPr>
            </w:pPr>
          </w:p>
        </w:tc>
        <w:tc>
          <w:tcPr>
            <w:tcW w:w="1355" w:type="dxa"/>
            <w:vAlign w:val="center"/>
          </w:tcPr>
          <w:p w:rsidR="005A78B4" w:rsidRPr="00EA7E2D" w:rsidRDefault="005A78B4">
            <w:pPr>
              <w:jc w:val="center"/>
              <w:rPr>
                <w:rFonts w:ascii="Times New Roman" w:eastAsia="仿宋_GB2312" w:hAnsi="Times New Roman" w:cs="Times New Roman"/>
                <w:sz w:val="24"/>
                <w:szCs w:val="24"/>
              </w:rPr>
            </w:pPr>
          </w:p>
        </w:tc>
      </w:tr>
      <w:tr w:rsidR="005A78B4" w:rsidRPr="00EA7E2D">
        <w:trPr>
          <w:trHeight w:hRule="exact" w:val="1134"/>
        </w:trPr>
        <w:tc>
          <w:tcPr>
            <w:tcW w:w="573" w:type="dxa"/>
            <w:vAlign w:val="center"/>
          </w:tcPr>
          <w:p w:rsidR="005A78B4" w:rsidRPr="00EA7E2D" w:rsidRDefault="005A78B4">
            <w:pPr>
              <w:jc w:val="center"/>
              <w:rPr>
                <w:rFonts w:ascii="Times New Roman" w:eastAsia="仿宋_GB2312" w:hAnsi="Times New Roman" w:cs="Times New Roman"/>
                <w:sz w:val="24"/>
                <w:szCs w:val="24"/>
              </w:rPr>
            </w:pPr>
            <w:r w:rsidRPr="00EA7E2D">
              <w:rPr>
                <w:rFonts w:ascii="Times New Roman" w:eastAsia="仿宋_GB2312" w:hAnsi="Times New Roman" w:cs="Times New Roman"/>
                <w:sz w:val="24"/>
                <w:szCs w:val="24"/>
              </w:rPr>
              <w:t>4</w:t>
            </w:r>
          </w:p>
        </w:tc>
        <w:tc>
          <w:tcPr>
            <w:tcW w:w="1587" w:type="dxa"/>
            <w:vAlign w:val="center"/>
          </w:tcPr>
          <w:p w:rsidR="005A78B4" w:rsidRPr="00EA7E2D" w:rsidRDefault="005A78B4">
            <w:pPr>
              <w:jc w:val="center"/>
              <w:rPr>
                <w:rFonts w:ascii="Times New Roman" w:eastAsia="仿宋_GB2312" w:hAnsi="Times New Roman" w:cs="Times New Roman"/>
                <w:sz w:val="24"/>
                <w:szCs w:val="24"/>
              </w:rPr>
            </w:pPr>
            <w:r w:rsidRPr="00EA7E2D">
              <w:rPr>
                <w:rFonts w:ascii="Times New Roman" w:eastAsia="仿宋_GB2312" w:hAnsi="Times New Roman" w:cs="仿宋_GB2312" w:hint="eastAsia"/>
                <w:sz w:val="24"/>
                <w:szCs w:val="24"/>
              </w:rPr>
              <w:t>门球场</w:t>
            </w:r>
          </w:p>
        </w:tc>
        <w:tc>
          <w:tcPr>
            <w:tcW w:w="1405" w:type="dxa"/>
            <w:vMerge/>
            <w:vAlign w:val="center"/>
          </w:tcPr>
          <w:p w:rsidR="005A78B4" w:rsidRPr="00EA7E2D" w:rsidRDefault="005A78B4">
            <w:pPr>
              <w:jc w:val="center"/>
              <w:rPr>
                <w:rFonts w:ascii="Times New Roman" w:eastAsia="仿宋_GB2312" w:hAnsi="Times New Roman" w:cs="Times New Roman"/>
                <w:sz w:val="24"/>
                <w:szCs w:val="24"/>
              </w:rPr>
            </w:pPr>
          </w:p>
        </w:tc>
        <w:tc>
          <w:tcPr>
            <w:tcW w:w="1779" w:type="dxa"/>
            <w:vAlign w:val="center"/>
          </w:tcPr>
          <w:p w:rsidR="005A78B4" w:rsidRPr="00EA7E2D" w:rsidRDefault="005A78B4">
            <w:pPr>
              <w:jc w:val="center"/>
              <w:rPr>
                <w:rFonts w:ascii="Times New Roman" w:eastAsia="仿宋_GB2312" w:hAnsi="Times New Roman" w:cs="Times New Roman"/>
                <w:sz w:val="24"/>
                <w:szCs w:val="24"/>
              </w:rPr>
            </w:pPr>
          </w:p>
        </w:tc>
        <w:tc>
          <w:tcPr>
            <w:tcW w:w="1527" w:type="dxa"/>
            <w:vAlign w:val="center"/>
          </w:tcPr>
          <w:p w:rsidR="005A78B4" w:rsidRPr="00EA7E2D" w:rsidRDefault="005A78B4">
            <w:pPr>
              <w:jc w:val="center"/>
              <w:rPr>
                <w:rFonts w:ascii="Times New Roman" w:eastAsia="仿宋_GB2312" w:hAnsi="Times New Roman" w:cs="Times New Roman"/>
                <w:sz w:val="24"/>
                <w:szCs w:val="24"/>
              </w:rPr>
            </w:pPr>
          </w:p>
        </w:tc>
        <w:tc>
          <w:tcPr>
            <w:tcW w:w="1146" w:type="dxa"/>
            <w:vAlign w:val="center"/>
          </w:tcPr>
          <w:p w:rsidR="005A78B4" w:rsidRPr="00EA7E2D" w:rsidRDefault="005A78B4">
            <w:pPr>
              <w:jc w:val="center"/>
              <w:rPr>
                <w:rFonts w:ascii="Times New Roman" w:eastAsia="仿宋_GB2312" w:hAnsi="Times New Roman" w:cs="Times New Roman"/>
                <w:sz w:val="24"/>
                <w:szCs w:val="24"/>
              </w:rPr>
            </w:pPr>
          </w:p>
        </w:tc>
        <w:tc>
          <w:tcPr>
            <w:tcW w:w="1355" w:type="dxa"/>
            <w:vAlign w:val="center"/>
          </w:tcPr>
          <w:p w:rsidR="005A78B4" w:rsidRPr="00EA7E2D" w:rsidRDefault="005A78B4">
            <w:pPr>
              <w:jc w:val="center"/>
              <w:rPr>
                <w:rFonts w:ascii="Times New Roman" w:eastAsia="仿宋_GB2312" w:hAnsi="Times New Roman" w:cs="Times New Roman"/>
                <w:sz w:val="24"/>
                <w:szCs w:val="24"/>
              </w:rPr>
            </w:pPr>
          </w:p>
        </w:tc>
      </w:tr>
      <w:tr w:rsidR="005A78B4" w:rsidRPr="00EA7E2D">
        <w:trPr>
          <w:trHeight w:hRule="exact" w:val="1134"/>
        </w:trPr>
        <w:tc>
          <w:tcPr>
            <w:tcW w:w="573" w:type="dxa"/>
            <w:vAlign w:val="center"/>
          </w:tcPr>
          <w:p w:rsidR="005A78B4" w:rsidRPr="00EA7E2D" w:rsidRDefault="005A78B4">
            <w:pPr>
              <w:jc w:val="center"/>
              <w:rPr>
                <w:rFonts w:ascii="Times New Roman" w:eastAsia="仿宋_GB2312" w:hAnsi="Times New Roman" w:cs="Times New Roman"/>
                <w:sz w:val="24"/>
                <w:szCs w:val="24"/>
              </w:rPr>
            </w:pPr>
            <w:r w:rsidRPr="00EA7E2D">
              <w:rPr>
                <w:rFonts w:ascii="Times New Roman" w:eastAsia="仿宋_GB2312" w:hAnsi="Times New Roman" w:cs="Times New Roman"/>
                <w:sz w:val="24"/>
                <w:szCs w:val="24"/>
              </w:rPr>
              <w:t>5</w:t>
            </w:r>
          </w:p>
        </w:tc>
        <w:tc>
          <w:tcPr>
            <w:tcW w:w="1587" w:type="dxa"/>
            <w:vAlign w:val="center"/>
          </w:tcPr>
          <w:p w:rsidR="005A78B4" w:rsidRPr="00EA7E2D" w:rsidRDefault="005A78B4">
            <w:pPr>
              <w:jc w:val="center"/>
              <w:rPr>
                <w:rFonts w:ascii="Times New Roman" w:eastAsia="仿宋_GB2312" w:hAnsi="Times New Roman" w:cs="Times New Roman"/>
                <w:sz w:val="24"/>
                <w:szCs w:val="24"/>
              </w:rPr>
            </w:pPr>
            <w:r w:rsidRPr="00EA7E2D">
              <w:rPr>
                <w:rFonts w:ascii="Times New Roman" w:eastAsia="仿宋_GB2312" w:hAnsi="Times New Roman" w:cs="仿宋_GB2312" w:hint="eastAsia"/>
                <w:sz w:val="24"/>
                <w:szCs w:val="24"/>
              </w:rPr>
              <w:t>体育公园</w:t>
            </w:r>
          </w:p>
        </w:tc>
        <w:tc>
          <w:tcPr>
            <w:tcW w:w="1405" w:type="dxa"/>
            <w:vMerge/>
            <w:vAlign w:val="center"/>
          </w:tcPr>
          <w:p w:rsidR="005A78B4" w:rsidRPr="00EA7E2D" w:rsidRDefault="005A78B4">
            <w:pPr>
              <w:jc w:val="center"/>
              <w:rPr>
                <w:rFonts w:ascii="Times New Roman" w:eastAsia="仿宋_GB2312" w:hAnsi="Times New Roman" w:cs="Times New Roman"/>
                <w:sz w:val="24"/>
                <w:szCs w:val="24"/>
              </w:rPr>
            </w:pPr>
          </w:p>
        </w:tc>
        <w:tc>
          <w:tcPr>
            <w:tcW w:w="1779" w:type="dxa"/>
            <w:vAlign w:val="center"/>
          </w:tcPr>
          <w:p w:rsidR="005A78B4" w:rsidRPr="00EA7E2D" w:rsidRDefault="005A78B4">
            <w:pPr>
              <w:jc w:val="center"/>
              <w:rPr>
                <w:rFonts w:ascii="Times New Roman" w:eastAsia="仿宋_GB2312" w:hAnsi="Times New Roman" w:cs="Times New Roman"/>
                <w:sz w:val="24"/>
                <w:szCs w:val="24"/>
              </w:rPr>
            </w:pPr>
          </w:p>
        </w:tc>
        <w:tc>
          <w:tcPr>
            <w:tcW w:w="1527" w:type="dxa"/>
            <w:vAlign w:val="center"/>
          </w:tcPr>
          <w:p w:rsidR="005A78B4" w:rsidRPr="00EA7E2D" w:rsidRDefault="005A78B4">
            <w:pPr>
              <w:jc w:val="center"/>
              <w:rPr>
                <w:rFonts w:ascii="Times New Roman" w:eastAsia="仿宋_GB2312" w:hAnsi="Times New Roman" w:cs="Times New Roman"/>
                <w:sz w:val="24"/>
                <w:szCs w:val="24"/>
              </w:rPr>
            </w:pPr>
          </w:p>
        </w:tc>
        <w:tc>
          <w:tcPr>
            <w:tcW w:w="1146" w:type="dxa"/>
            <w:vAlign w:val="center"/>
          </w:tcPr>
          <w:p w:rsidR="005A78B4" w:rsidRPr="00EA7E2D" w:rsidRDefault="005A78B4">
            <w:pPr>
              <w:jc w:val="center"/>
              <w:rPr>
                <w:rFonts w:ascii="Times New Roman" w:eastAsia="仿宋_GB2312" w:hAnsi="Times New Roman" w:cs="Times New Roman"/>
                <w:sz w:val="24"/>
                <w:szCs w:val="24"/>
              </w:rPr>
            </w:pPr>
          </w:p>
        </w:tc>
        <w:tc>
          <w:tcPr>
            <w:tcW w:w="1355" w:type="dxa"/>
            <w:vAlign w:val="center"/>
          </w:tcPr>
          <w:p w:rsidR="005A78B4" w:rsidRPr="00EA7E2D" w:rsidRDefault="005A78B4">
            <w:pPr>
              <w:jc w:val="center"/>
              <w:rPr>
                <w:rFonts w:ascii="Times New Roman" w:eastAsia="仿宋_GB2312" w:hAnsi="Times New Roman" w:cs="Times New Roman"/>
                <w:sz w:val="24"/>
                <w:szCs w:val="24"/>
              </w:rPr>
            </w:pPr>
          </w:p>
        </w:tc>
      </w:tr>
    </w:tbl>
    <w:p w:rsidR="005A78B4" w:rsidRDefault="005A78B4">
      <w:pPr>
        <w:rPr>
          <w:rFonts w:cs="Times New Roman"/>
        </w:rPr>
      </w:pPr>
    </w:p>
    <w:p w:rsidR="005A78B4" w:rsidRDefault="005A78B4">
      <w:pPr>
        <w:rPr>
          <w:rFonts w:ascii="Times New Roman" w:eastAsia="仿宋_GB2312" w:hAnsi="Times New Roman" w:cs="Times New Roman"/>
          <w:sz w:val="28"/>
          <w:szCs w:val="28"/>
        </w:rPr>
      </w:pPr>
      <w:r>
        <w:rPr>
          <w:rFonts w:ascii="Times New Roman" w:eastAsia="仿宋_GB2312" w:hAnsi="Times New Roman" w:cs="仿宋_GB2312" w:hint="eastAsia"/>
          <w:sz w:val="28"/>
          <w:szCs w:val="28"/>
        </w:rPr>
        <w:t>注：项目进展情况实行月报制度，每月</w:t>
      </w:r>
      <w:r>
        <w:rPr>
          <w:rFonts w:ascii="Times New Roman" w:eastAsia="仿宋_GB2312" w:hAnsi="Times New Roman" w:cs="Times New Roman"/>
          <w:sz w:val="28"/>
          <w:szCs w:val="28"/>
        </w:rPr>
        <w:t>1</w:t>
      </w:r>
      <w:r>
        <w:rPr>
          <w:rFonts w:ascii="Times New Roman" w:eastAsia="仿宋_GB2312" w:hAnsi="Times New Roman" w:cs="仿宋_GB2312" w:hint="eastAsia"/>
          <w:sz w:val="28"/>
          <w:szCs w:val="28"/>
        </w:rPr>
        <w:t>日前报局群体处。</w:t>
      </w:r>
    </w:p>
    <w:p w:rsidR="005A78B4" w:rsidRDefault="005A78B4">
      <w:pPr>
        <w:ind w:firstLine="567"/>
        <w:rPr>
          <w:rFonts w:ascii="Times New Roman" w:eastAsia="仿宋_GB2312" w:hAnsi="Times New Roman" w:cs="Times New Roman"/>
          <w:sz w:val="28"/>
          <w:szCs w:val="28"/>
        </w:rPr>
      </w:pPr>
      <w:r>
        <w:rPr>
          <w:rFonts w:ascii="Times New Roman" w:eastAsia="仿宋_GB2312" w:hAnsi="Times New Roman" w:cs="仿宋_GB2312" w:hint="eastAsia"/>
          <w:sz w:val="28"/>
          <w:szCs w:val="28"/>
        </w:rPr>
        <w:t>联系人：李境韬，邮箱：</w:t>
      </w:r>
      <w:r>
        <w:rPr>
          <w:rFonts w:ascii="Times New Roman" w:eastAsia="仿宋_GB2312" w:hAnsi="Times New Roman" w:cs="Times New Roman"/>
          <w:sz w:val="28"/>
          <w:szCs w:val="28"/>
        </w:rPr>
        <w:t>51932672@qq.com</w:t>
      </w:r>
    </w:p>
    <w:p w:rsidR="005A78B4" w:rsidRDefault="005A78B4">
      <w:pPr>
        <w:ind w:firstLine="567"/>
        <w:rPr>
          <w:rFonts w:ascii="Times New Roman" w:eastAsia="仿宋_GB2312" w:hAnsi="Times New Roman" w:cs="Times New Roman"/>
          <w:sz w:val="28"/>
          <w:szCs w:val="28"/>
        </w:rPr>
      </w:pPr>
      <w:r>
        <w:rPr>
          <w:rFonts w:ascii="Times New Roman" w:eastAsia="仿宋_GB2312" w:hAnsi="Times New Roman" w:cs="仿宋_GB2312" w:hint="eastAsia"/>
          <w:sz w:val="28"/>
          <w:szCs w:val="28"/>
        </w:rPr>
        <w:t>联系电话：</w:t>
      </w:r>
      <w:r>
        <w:rPr>
          <w:rFonts w:ascii="Times New Roman" w:eastAsia="仿宋_GB2312" w:hAnsi="Times New Roman" w:cs="Times New Roman"/>
          <w:sz w:val="28"/>
          <w:szCs w:val="28"/>
        </w:rPr>
        <w:t>87814911</w:t>
      </w:r>
      <w:r>
        <w:rPr>
          <w:rFonts w:ascii="Times New Roman" w:eastAsia="仿宋_GB2312" w:hAnsi="Times New Roman" w:cs="仿宋_GB2312" w:hint="eastAsia"/>
          <w:sz w:val="28"/>
          <w:szCs w:val="28"/>
        </w:rPr>
        <w:t>，</w:t>
      </w:r>
      <w:r>
        <w:rPr>
          <w:rFonts w:ascii="Times New Roman" w:eastAsia="仿宋_GB2312" w:hAnsi="Times New Roman" w:cs="Times New Roman"/>
          <w:sz w:val="28"/>
          <w:szCs w:val="28"/>
        </w:rPr>
        <w:t>13960786686</w:t>
      </w:r>
    </w:p>
    <w:p w:rsidR="005A78B4" w:rsidRDefault="005A78B4">
      <w:pPr>
        <w:ind w:firstLine="645"/>
        <w:rPr>
          <w:rFonts w:ascii="Times New Roman" w:eastAsia="仿宋_GB2312" w:hAnsi="Times New Roman" w:cs="Times New Roman"/>
          <w:sz w:val="28"/>
          <w:szCs w:val="28"/>
        </w:rPr>
      </w:pPr>
      <w:r>
        <w:rPr>
          <w:rFonts w:ascii="Times New Roman" w:eastAsia="仿宋_GB2312" w:hAnsi="Times New Roman" w:cs="Times New Roman"/>
          <w:sz w:val="28"/>
          <w:szCs w:val="28"/>
        </w:rPr>
        <w:br w:type="page"/>
      </w:r>
    </w:p>
    <w:p w:rsidR="005A78B4" w:rsidRDefault="005A78B4">
      <w:pPr>
        <w:spacing w:line="600" w:lineRule="exact"/>
        <w:jc w:val="center"/>
        <w:rPr>
          <w:rFonts w:ascii="Times New Roman" w:eastAsia="方正小标宋简体" w:hAnsi="Times New Roman" w:cs="Times New Roman"/>
          <w:sz w:val="36"/>
          <w:szCs w:val="36"/>
        </w:rPr>
      </w:pPr>
      <w:r>
        <w:rPr>
          <w:rFonts w:ascii="Times New Roman" w:eastAsia="方正小标宋简体" w:hAnsi="Times New Roman" w:cs="方正小标宋简体" w:hint="eastAsia"/>
          <w:sz w:val="36"/>
          <w:szCs w:val="36"/>
        </w:rPr>
        <w:t>项目建设用地承诺书</w:t>
      </w:r>
    </w:p>
    <w:p w:rsidR="005A78B4" w:rsidRDefault="005A78B4">
      <w:pPr>
        <w:rPr>
          <w:rFonts w:eastAsia="仿宋_GB2312" w:cs="Times New Roman"/>
          <w:sz w:val="31"/>
          <w:szCs w:val="31"/>
          <w:lang w:val="zh-CN"/>
        </w:rPr>
      </w:pPr>
    </w:p>
    <w:p w:rsidR="005A78B4" w:rsidRDefault="005A78B4">
      <w:pPr>
        <w:rPr>
          <w:rFonts w:eastAsia="仿宋_GB2312" w:cs="Times New Roman"/>
          <w:sz w:val="31"/>
          <w:szCs w:val="31"/>
          <w:lang w:val="zh-CN"/>
        </w:rPr>
      </w:pPr>
      <w:r>
        <w:rPr>
          <w:rFonts w:eastAsia="仿宋_GB2312" w:cs="仿宋_GB2312" w:hint="eastAsia"/>
          <w:sz w:val="31"/>
          <w:szCs w:val="31"/>
          <w:lang w:val="zh-CN"/>
        </w:rPr>
        <w:t>承诺单位：</w:t>
      </w:r>
    </w:p>
    <w:p w:rsidR="005A78B4" w:rsidRDefault="005A78B4">
      <w:pPr>
        <w:rPr>
          <w:rFonts w:eastAsia="仿宋_GB2312" w:cs="Times New Roman"/>
          <w:sz w:val="31"/>
          <w:szCs w:val="31"/>
          <w:lang w:val="zh-CN"/>
        </w:rPr>
      </w:pPr>
      <w:r>
        <w:rPr>
          <w:rFonts w:eastAsia="仿宋_GB2312" w:cs="仿宋_GB2312" w:hint="eastAsia"/>
          <w:sz w:val="31"/>
          <w:szCs w:val="31"/>
          <w:lang w:val="zh-CN"/>
        </w:rPr>
        <w:t>项目负责人：</w:t>
      </w:r>
    </w:p>
    <w:p w:rsidR="005A78B4" w:rsidRDefault="005A78B4">
      <w:pPr>
        <w:rPr>
          <w:rFonts w:eastAsia="仿宋_GB2312" w:cs="Times New Roman"/>
          <w:sz w:val="31"/>
          <w:szCs w:val="31"/>
          <w:lang w:val="zh-CN"/>
        </w:rPr>
      </w:pPr>
      <w:r>
        <w:rPr>
          <w:rFonts w:eastAsia="仿宋_GB2312" w:cs="仿宋_GB2312" w:hint="eastAsia"/>
          <w:sz w:val="31"/>
          <w:szCs w:val="31"/>
          <w:lang w:val="zh-CN"/>
        </w:rPr>
        <w:t>联系电话：</w:t>
      </w:r>
    </w:p>
    <w:p w:rsidR="005A78B4" w:rsidRDefault="005A78B4">
      <w:pPr>
        <w:rPr>
          <w:rFonts w:eastAsia="仿宋_GB2312" w:cs="Times New Roman"/>
          <w:sz w:val="31"/>
          <w:szCs w:val="31"/>
          <w:lang w:val="zh-CN"/>
        </w:rPr>
      </w:pPr>
    </w:p>
    <w:p w:rsidR="005A78B4" w:rsidRDefault="005A78B4" w:rsidP="00B079E0">
      <w:pPr>
        <w:ind w:firstLineChars="200" w:firstLine="31680"/>
        <w:rPr>
          <w:rFonts w:ascii="Times New Roman" w:eastAsia="仿宋_GB2312" w:hAnsi="Times New Roman" w:cs="Times New Roman"/>
          <w:sz w:val="32"/>
          <w:szCs w:val="32"/>
          <w:lang w:val="zh-CN"/>
        </w:rPr>
      </w:pPr>
      <w:r>
        <w:rPr>
          <w:rFonts w:ascii="Times New Roman" w:eastAsia="仿宋_GB2312" w:hAnsi="Times New Roman" w:cs="仿宋_GB2312" w:hint="eastAsia"/>
          <w:sz w:val="32"/>
          <w:szCs w:val="32"/>
          <w:lang w:val="zh-CN"/>
        </w:rPr>
        <w:t>我单位申请建设</w:t>
      </w:r>
      <w:r>
        <w:rPr>
          <w:rFonts w:ascii="Times New Roman" w:eastAsia="仿宋_GB2312" w:hAnsi="Times New Roman" w:cs="Times New Roman"/>
          <w:sz w:val="32"/>
          <w:szCs w:val="32"/>
          <w:u w:val="single"/>
          <w:lang w:val="zh-CN"/>
        </w:rPr>
        <w:t xml:space="preserve">              </w:t>
      </w:r>
      <w:r>
        <w:rPr>
          <w:rFonts w:ascii="Times New Roman" w:eastAsia="仿宋_GB2312" w:hAnsi="Times New Roman" w:cs="仿宋_GB2312" w:hint="eastAsia"/>
          <w:sz w:val="32"/>
          <w:szCs w:val="32"/>
          <w:lang w:val="zh-CN"/>
        </w:rPr>
        <w:t>项目，该项目用地位于</w:t>
      </w:r>
      <w:r>
        <w:rPr>
          <w:rFonts w:ascii="Times New Roman" w:eastAsia="仿宋_GB2312" w:hAnsi="Times New Roman" w:cs="Times New Roman"/>
          <w:sz w:val="32"/>
          <w:szCs w:val="32"/>
          <w:u w:val="single"/>
          <w:lang w:val="zh-CN"/>
        </w:rPr>
        <w:t xml:space="preserve">                      </w:t>
      </w:r>
      <w:r>
        <w:rPr>
          <w:rFonts w:ascii="Times New Roman" w:eastAsia="仿宋_GB2312" w:hAnsi="Times New Roman" w:cs="仿宋_GB2312" w:hint="eastAsia"/>
          <w:sz w:val="32"/>
          <w:szCs w:val="32"/>
          <w:lang w:val="zh-CN"/>
        </w:rPr>
        <w:t>，用地面积为</w:t>
      </w:r>
      <w:r>
        <w:rPr>
          <w:rFonts w:ascii="Times New Roman" w:eastAsia="仿宋_GB2312" w:hAnsi="Times New Roman" w:cs="Times New Roman"/>
          <w:sz w:val="32"/>
          <w:szCs w:val="32"/>
          <w:u w:val="single"/>
          <w:lang w:val="zh-CN"/>
        </w:rPr>
        <w:t xml:space="preserve">         </w:t>
      </w:r>
      <w:r>
        <w:rPr>
          <w:rFonts w:ascii="Times New Roman" w:eastAsia="仿宋_GB2312" w:hAnsi="Times New Roman" w:cs="仿宋_GB2312" w:hint="eastAsia"/>
          <w:sz w:val="32"/>
          <w:szCs w:val="32"/>
          <w:lang w:val="zh-CN"/>
        </w:rPr>
        <w:t>平方米，现就此建设用地作出如下承诺：若确定我单位申报项目为建设点，我们将严格按照国家有关规定办理土地有关手续，并自收到《福建省体育局关于</w:t>
      </w:r>
      <w:r>
        <w:rPr>
          <w:rFonts w:ascii="Times New Roman" w:eastAsia="仿宋_GB2312" w:hAnsi="Times New Roman" w:cs="Times New Roman"/>
          <w:sz w:val="32"/>
          <w:szCs w:val="32"/>
          <w:lang w:val="zh-CN"/>
        </w:rPr>
        <w:t>201</w:t>
      </w: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lang w:val="zh-CN"/>
        </w:rPr>
        <w:t>年全民健身场地设施建设项目任务分配名单的通知》起，</w:t>
      </w:r>
      <w:r>
        <w:rPr>
          <w:rFonts w:ascii="Times New Roman" w:eastAsia="仿宋_GB2312" w:hAnsi="Times New Roman" w:cs="Times New Roman"/>
          <w:sz w:val="32"/>
          <w:szCs w:val="32"/>
          <w:lang w:val="zh-CN"/>
        </w:rPr>
        <w:t>3</w:t>
      </w:r>
      <w:r>
        <w:rPr>
          <w:rFonts w:ascii="Times New Roman" w:eastAsia="仿宋_GB2312" w:hAnsi="Times New Roman" w:cs="仿宋_GB2312" w:hint="eastAsia"/>
          <w:sz w:val="32"/>
          <w:szCs w:val="32"/>
          <w:lang w:val="zh-CN"/>
        </w:rPr>
        <w:t>个月内提交项目用地并完成场地基础建设。如未能及时完成，影响省委省政府为民办实事项目工程进度，将自觉承担相关责任。</w:t>
      </w:r>
    </w:p>
    <w:p w:rsidR="005A78B4" w:rsidRDefault="005A78B4">
      <w:pPr>
        <w:rPr>
          <w:rFonts w:ascii="Times New Roman" w:eastAsia="仿宋_GB2312" w:hAnsi="Times New Roman" w:cs="Times New Roman"/>
          <w:sz w:val="32"/>
          <w:szCs w:val="32"/>
          <w:lang w:val="zh-CN"/>
        </w:rPr>
      </w:pPr>
    </w:p>
    <w:p w:rsidR="005A78B4" w:rsidRDefault="005A78B4">
      <w:pPr>
        <w:rPr>
          <w:rFonts w:ascii="Times New Roman" w:eastAsia="仿宋_GB2312" w:hAnsi="Times New Roman" w:cs="Times New Roman"/>
          <w:sz w:val="32"/>
          <w:szCs w:val="32"/>
          <w:lang w:val="zh-CN"/>
        </w:rPr>
      </w:pPr>
    </w:p>
    <w:p w:rsidR="005A78B4" w:rsidRDefault="005A78B4" w:rsidP="00B079E0">
      <w:pPr>
        <w:ind w:firstLineChars="1200" w:firstLine="31680"/>
        <w:rPr>
          <w:rFonts w:ascii="Times New Roman" w:eastAsia="仿宋_GB2312" w:hAnsi="Times New Roman" w:cs="Times New Roman"/>
          <w:sz w:val="32"/>
          <w:szCs w:val="32"/>
          <w:lang w:val="zh-CN"/>
        </w:rPr>
      </w:pPr>
      <w:r>
        <w:rPr>
          <w:rFonts w:ascii="Times New Roman" w:eastAsia="仿宋_GB2312" w:hAnsi="Times New Roman" w:cs="仿宋_GB2312" w:hint="eastAsia"/>
          <w:sz w:val="32"/>
          <w:szCs w:val="32"/>
          <w:lang w:val="zh-CN"/>
        </w:rPr>
        <w:t>承诺单位（盖章）：</w:t>
      </w:r>
    </w:p>
    <w:p w:rsidR="005A78B4" w:rsidRDefault="005A78B4">
      <w:pPr>
        <w:rPr>
          <w:rFonts w:ascii="Times New Roman" w:eastAsia="仿宋_GB2312" w:hAnsi="Times New Roman" w:cs="Times New Roman"/>
          <w:sz w:val="32"/>
          <w:szCs w:val="32"/>
          <w:lang w:val="zh-CN"/>
        </w:rPr>
      </w:pPr>
      <w:r>
        <w:rPr>
          <w:rFonts w:ascii="Times New Roman" w:eastAsia="仿宋_GB2312" w:hAnsi="Times New Roman" w:cs="仿宋_GB2312" w:hint="eastAsia"/>
          <w:sz w:val="32"/>
          <w:szCs w:val="32"/>
          <w:lang w:val="zh-CN"/>
        </w:rPr>
        <w:t xml:space="preserve">　　　　　　　　　　　　　　　年</w:t>
      </w:r>
      <w:r>
        <w:rPr>
          <w:rFonts w:ascii="Times New Roman" w:eastAsia="仿宋_GB2312" w:hAnsi="Times New Roman" w:cs="Times New Roman"/>
          <w:sz w:val="32"/>
          <w:szCs w:val="32"/>
          <w:lang w:val="zh-CN"/>
        </w:rPr>
        <w:t xml:space="preserve">   </w:t>
      </w:r>
      <w:r>
        <w:rPr>
          <w:rFonts w:ascii="Times New Roman" w:eastAsia="仿宋_GB2312" w:hAnsi="Times New Roman" w:cs="仿宋_GB2312" w:hint="eastAsia"/>
          <w:sz w:val="32"/>
          <w:szCs w:val="32"/>
          <w:lang w:val="zh-CN"/>
        </w:rPr>
        <w:t>月</w:t>
      </w:r>
      <w:r>
        <w:rPr>
          <w:rFonts w:ascii="Times New Roman" w:eastAsia="仿宋_GB2312" w:hAnsi="Times New Roman" w:cs="Times New Roman"/>
          <w:sz w:val="32"/>
          <w:szCs w:val="32"/>
          <w:lang w:val="zh-CN"/>
        </w:rPr>
        <w:t xml:space="preserve">   </w:t>
      </w:r>
      <w:r>
        <w:rPr>
          <w:rFonts w:ascii="Times New Roman" w:eastAsia="仿宋_GB2312" w:hAnsi="Times New Roman" w:cs="仿宋_GB2312" w:hint="eastAsia"/>
          <w:sz w:val="32"/>
          <w:szCs w:val="32"/>
          <w:lang w:val="zh-CN"/>
        </w:rPr>
        <w:t>日</w:t>
      </w:r>
    </w:p>
    <w:p w:rsidR="005A78B4" w:rsidRDefault="005A78B4">
      <w:pPr>
        <w:spacing w:line="600" w:lineRule="exact"/>
        <w:jc w:val="center"/>
        <w:rPr>
          <w:rFonts w:cs="Times New Roman"/>
          <w:b/>
          <w:bCs/>
          <w:sz w:val="36"/>
          <w:szCs w:val="36"/>
        </w:rPr>
      </w:pPr>
    </w:p>
    <w:p w:rsidR="005A78B4" w:rsidRDefault="005A78B4">
      <w:pPr>
        <w:spacing w:line="600" w:lineRule="exact"/>
        <w:jc w:val="center"/>
        <w:rPr>
          <w:rFonts w:cs="Times New Roman"/>
          <w:b/>
          <w:bCs/>
          <w:sz w:val="36"/>
          <w:szCs w:val="36"/>
        </w:rPr>
      </w:pPr>
    </w:p>
    <w:p w:rsidR="005A78B4" w:rsidRDefault="005A78B4">
      <w:pPr>
        <w:spacing w:line="600" w:lineRule="exact"/>
        <w:jc w:val="center"/>
        <w:rPr>
          <w:rFonts w:cs="Times New Roman"/>
          <w:b/>
          <w:bCs/>
          <w:sz w:val="36"/>
          <w:szCs w:val="36"/>
        </w:rPr>
      </w:pPr>
    </w:p>
    <w:p w:rsidR="005A78B4" w:rsidRDefault="005A78B4">
      <w:pPr>
        <w:spacing w:line="600" w:lineRule="exact"/>
        <w:jc w:val="center"/>
        <w:rPr>
          <w:rFonts w:cs="Times New Roman"/>
          <w:b/>
          <w:bCs/>
          <w:sz w:val="36"/>
          <w:szCs w:val="36"/>
        </w:rPr>
      </w:pPr>
    </w:p>
    <w:p w:rsidR="005A78B4" w:rsidRDefault="005A78B4">
      <w:pPr>
        <w:rPr>
          <w:rFonts w:cs="Times New Roman"/>
        </w:rPr>
      </w:pPr>
    </w:p>
    <w:sectPr w:rsidR="005A78B4" w:rsidSect="00A538DC">
      <w:headerReference w:type="default" r:id="rId6"/>
      <w:footerReference w:type="default" r:id="rId7"/>
      <w:pgSz w:w="11906" w:h="16838"/>
      <w:pgMar w:top="1440" w:right="1531" w:bottom="1440" w:left="1531" w:header="851" w:footer="992" w:gutter="0"/>
      <w:cols w:space="0"/>
      <w:docGrid w:type="linesAndChars" w:linePitch="312" w:charSpace="-363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8B4" w:rsidRDefault="005A78B4" w:rsidP="00A538DC">
      <w:pPr>
        <w:rPr>
          <w:rFonts w:cs="Times New Roman"/>
        </w:rPr>
      </w:pPr>
      <w:r>
        <w:rPr>
          <w:rFonts w:cs="Times New Roman"/>
        </w:rPr>
        <w:separator/>
      </w:r>
    </w:p>
  </w:endnote>
  <w:endnote w:type="continuationSeparator" w:id="0">
    <w:p w:rsidR="005A78B4" w:rsidRDefault="005A78B4" w:rsidP="00A538D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8B4" w:rsidRDefault="005A78B4">
    <w:pPr>
      <w:pStyle w:val="Footer"/>
      <w:rPr>
        <w:rFonts w:cs="Times New Roman"/>
      </w:rPr>
    </w:pPr>
    <w:r>
      <w:rPr>
        <w:noProof/>
      </w:rPr>
      <w:pict>
        <v:shapetype id="_x0000_t202" coordsize="21600,21600" o:spt="202" path="m,l,21600r21600,l21600,xe">
          <v:stroke joinstyle="miter"/>
          <v:path gradientshapeok="t" o:connecttype="rect"/>
        </v:shapetype>
        <v:shape id="文本框 1" o:spid="_x0000_s2049" type="#_x0000_t202" style="position:absolute;margin-left:18.1pt;margin-top:0;width:58.1pt;height:2in;z-index:251660288;mso-position-horizontal:outside;mso-position-horizontal-relative:margin" filled="f" stroked="f">
          <v:textbox style="mso-fit-shape-to-text:t" inset="0,0,0,0">
            <w:txbxContent>
              <w:p w:rsidR="005A78B4" w:rsidRDefault="005A78B4">
                <w:pPr>
                  <w:snapToGrid w:val="0"/>
                  <w:rPr>
                    <w:rFonts w:cs="Times New Roman"/>
                    <w:sz w:val="18"/>
                    <w:szCs w:val="1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8B4" w:rsidRDefault="005A78B4" w:rsidP="00A538DC">
      <w:pPr>
        <w:rPr>
          <w:rFonts w:cs="Times New Roman"/>
        </w:rPr>
      </w:pPr>
      <w:r>
        <w:rPr>
          <w:rFonts w:cs="Times New Roman"/>
        </w:rPr>
        <w:separator/>
      </w:r>
    </w:p>
  </w:footnote>
  <w:footnote w:type="continuationSeparator" w:id="0">
    <w:p w:rsidR="005A78B4" w:rsidRDefault="005A78B4" w:rsidP="00A538DC">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8B4" w:rsidRDefault="005A78B4">
    <w:pPr>
      <w:pStyle w:val="Header"/>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ECE7118"/>
    <w:rsid w:val="00154AC6"/>
    <w:rsid w:val="005A78B4"/>
    <w:rsid w:val="00A538DC"/>
    <w:rsid w:val="00B079E0"/>
    <w:rsid w:val="00EA7E2D"/>
    <w:rsid w:val="0A41010E"/>
    <w:rsid w:val="13E129B4"/>
    <w:rsid w:val="17A13501"/>
    <w:rsid w:val="21FC009C"/>
    <w:rsid w:val="231F445E"/>
    <w:rsid w:val="24460259"/>
    <w:rsid w:val="3ECE7118"/>
    <w:rsid w:val="405312B0"/>
    <w:rsid w:val="4AE55B3A"/>
    <w:rsid w:val="4D711DE1"/>
    <w:rsid w:val="52935D52"/>
    <w:rsid w:val="5CD27E3B"/>
    <w:rsid w:val="667B0AEB"/>
    <w:rsid w:val="68405E46"/>
    <w:rsid w:val="6D8428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8DC"/>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538DC"/>
    <w:pPr>
      <w:ind w:firstLineChars="200" w:firstLine="560"/>
    </w:pPr>
    <w:rPr>
      <w:rFonts w:ascii="仿宋_GB2312" w:eastAsia="仿宋_GB2312" w:hAnsi="宋体" w:cs="仿宋_GB2312"/>
      <w:sz w:val="28"/>
      <w:szCs w:val="28"/>
    </w:rPr>
  </w:style>
  <w:style w:type="character" w:customStyle="1" w:styleId="BodyTextIndentChar">
    <w:name w:val="Body Text Indent Char"/>
    <w:basedOn w:val="DefaultParagraphFont"/>
    <w:link w:val="BodyTextIndent"/>
    <w:uiPriority w:val="99"/>
    <w:semiHidden/>
    <w:rsid w:val="00AC5813"/>
    <w:rPr>
      <w:rFonts w:cs="Calibri"/>
      <w:szCs w:val="21"/>
    </w:rPr>
  </w:style>
  <w:style w:type="paragraph" w:styleId="Footer">
    <w:name w:val="footer"/>
    <w:basedOn w:val="Normal"/>
    <w:link w:val="FooterChar"/>
    <w:uiPriority w:val="99"/>
    <w:rsid w:val="00A538D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AC5813"/>
    <w:rPr>
      <w:rFonts w:cs="Calibri"/>
      <w:sz w:val="18"/>
      <w:szCs w:val="18"/>
    </w:rPr>
  </w:style>
  <w:style w:type="paragraph" w:styleId="Header">
    <w:name w:val="header"/>
    <w:basedOn w:val="Normal"/>
    <w:link w:val="HeaderChar"/>
    <w:uiPriority w:val="99"/>
    <w:rsid w:val="00A538D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AC5813"/>
    <w:rPr>
      <w:rFonts w:cs="Calibri"/>
      <w:sz w:val="18"/>
      <w:szCs w:val="18"/>
    </w:rPr>
  </w:style>
  <w:style w:type="paragraph" w:styleId="NormalWeb">
    <w:name w:val="Normal (Web)"/>
    <w:basedOn w:val="Normal"/>
    <w:uiPriority w:val="99"/>
    <w:rsid w:val="00A538DC"/>
    <w:pPr>
      <w:widowControl/>
      <w:spacing w:before="100" w:beforeAutospacing="1" w:after="100" w:afterAutospacing="1"/>
      <w:jc w:val="left"/>
    </w:pPr>
    <w:rPr>
      <w:rFonts w:ascii="宋体" w:cs="宋体"/>
      <w:kern w:val="0"/>
      <w:sz w:val="24"/>
      <w:szCs w:val="24"/>
    </w:rPr>
  </w:style>
  <w:style w:type="character" w:styleId="PageNumber">
    <w:name w:val="page number"/>
    <w:basedOn w:val="DefaultParagraphFont"/>
    <w:uiPriority w:val="99"/>
    <w:rsid w:val="00A538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622</Words>
  <Characters>3552</Characters>
  <Application>Microsoft Office Outlook</Application>
  <DocSecurity>0</DocSecurity>
  <Lines>0</Lines>
  <Paragraphs>0</Paragraphs>
  <ScaleCrop>false</ScaleCrop>
  <Company>WwW.YlmF.CoM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ljt</dc:creator>
  <cp:keywords/>
  <dc:description/>
  <cp:lastModifiedBy>雨林木风</cp:lastModifiedBy>
  <cp:revision>2</cp:revision>
  <cp:lastPrinted>2018-02-09T01:16:00Z</cp:lastPrinted>
  <dcterms:created xsi:type="dcterms:W3CDTF">2018-01-15T01:39:00Z</dcterms:created>
  <dcterms:modified xsi:type="dcterms:W3CDTF">2018-02-23T02:03:00Z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